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C460C" w14:textId="77777777" w:rsidR="009B196F" w:rsidRDefault="009B196F" w:rsidP="009B196F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883D003" w14:textId="77777777" w:rsidR="00D31A57" w:rsidRPr="00D31A57" w:rsidRDefault="00D31A57" w:rsidP="00EF6D5C">
      <w:pPr>
        <w:spacing w:line="276" w:lineRule="auto"/>
        <w:jc w:val="both"/>
        <w:rPr>
          <w:rFonts w:asciiTheme="minorHAnsi" w:hAnsiTheme="minorHAnsi" w:cstheme="minorHAnsi"/>
          <w:bCs/>
          <w:sz w:val="32"/>
          <w:szCs w:val="24"/>
        </w:rPr>
      </w:pPr>
      <w:r w:rsidRPr="00D31A57">
        <w:rPr>
          <w:rFonts w:asciiTheme="minorHAnsi" w:hAnsiTheme="minorHAnsi" w:cstheme="minorHAnsi"/>
          <w:bCs/>
          <w:sz w:val="32"/>
          <w:szCs w:val="24"/>
        </w:rPr>
        <w:t>Oferty branżowe, bezpłatne doradztwo i folklor regionalny - Targi Rolnicze Kościelec 2023 już 25 czerwca</w:t>
      </w:r>
    </w:p>
    <w:p w14:paraId="5D4CE184" w14:textId="77777777" w:rsidR="00D31A57" w:rsidRDefault="00D31A57" w:rsidP="00EF6D5C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4097251" w14:textId="17599C39" w:rsidR="009B196F" w:rsidRDefault="009B196F" w:rsidP="00EF6D5C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B196F">
        <w:rPr>
          <w:rFonts w:asciiTheme="minorHAnsi" w:hAnsiTheme="minorHAnsi" w:cstheme="minorHAnsi"/>
          <w:b/>
          <w:sz w:val="24"/>
          <w:szCs w:val="24"/>
        </w:rPr>
        <w:t xml:space="preserve">Największa impreza wystawiennicza we wschodniej Wielkopolsce, Targi Rolnicze Kościelec 2023 wystartują już w najbliższą niedzielę, 25 czerwca o godz. 9. Na odwiedzających czeka szereg atrakcji! Organizatorem jest Wielkopolski Ośrodek Doradztwa Rolniczego w Poznaniu. </w:t>
      </w:r>
    </w:p>
    <w:p w14:paraId="484508B9" w14:textId="77777777" w:rsidR="009B196F" w:rsidRPr="009B196F" w:rsidRDefault="009B196F" w:rsidP="00EF6D5C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9735548" w14:textId="1B6C7308" w:rsidR="009B196F" w:rsidRDefault="009B196F" w:rsidP="00EF6D5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196F">
        <w:rPr>
          <w:rFonts w:asciiTheme="minorHAnsi" w:hAnsiTheme="minorHAnsi" w:cstheme="minorHAnsi"/>
          <w:sz w:val="24"/>
          <w:szCs w:val="24"/>
        </w:rPr>
        <w:t xml:space="preserve">Jak co roku, rolnicy będą mogli zapoznać się z ofertą nowoczesnych maszyn rolniczych, środków do produkcji roślinnej czy urządzeń wykorzystujących odnawialne źródła energii. Zainteresowani będą mogli również skorzystać z bezpłatnych porad przedstawicieli instytucji rolniczych, takich jak Kasa Rolniczego Ubezpieczenia Społecznego, Agencja Restrukturyzacji i Modernizacji Rolnictwa czy Krajowy Ośrodek Wsparcia Rolnictwa. </w:t>
      </w:r>
    </w:p>
    <w:p w14:paraId="2A85BADF" w14:textId="77777777" w:rsidR="009B196F" w:rsidRPr="009B196F" w:rsidRDefault="009B196F" w:rsidP="00EF6D5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89B8C69" w14:textId="675EC2FE" w:rsidR="009B196F" w:rsidRDefault="009B196F" w:rsidP="00EF6D5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196F">
        <w:rPr>
          <w:rFonts w:asciiTheme="minorHAnsi" w:hAnsiTheme="minorHAnsi" w:cstheme="minorHAnsi"/>
          <w:sz w:val="24"/>
          <w:szCs w:val="24"/>
        </w:rPr>
        <w:t xml:space="preserve">Oprócz spotkań branżowych, nie zabraknie również rozrywki dla całych rodzin. Podczas wydarzenia wystąpią zespoły muzyczne z regionu, a także zostanie zaprezentowana twórczość rękodzielnicza. Na dzieci czekają liczne atrakcje, w tym różnorodne konkursy. Ponadto, przez cały czas trwania imprezy odwiedzający będą mogli robić zakupy na stoiskach handlowych i kiermaszu ogrodniczym, a także korzystać z lokalnej gastronomii. </w:t>
      </w:r>
    </w:p>
    <w:p w14:paraId="396B7D24" w14:textId="77777777" w:rsidR="009B196F" w:rsidRPr="009B196F" w:rsidRDefault="009B196F" w:rsidP="00EF6D5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2668F82" w14:textId="08F47BF8" w:rsidR="009B196F" w:rsidRDefault="009B196F" w:rsidP="00EF6D5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196F">
        <w:rPr>
          <w:rFonts w:asciiTheme="minorHAnsi" w:hAnsiTheme="minorHAnsi" w:cstheme="minorHAnsi"/>
          <w:sz w:val="24"/>
          <w:szCs w:val="24"/>
        </w:rPr>
        <w:t xml:space="preserve">Targi rolnicze w Kościelcu to również okazja do uhonorowania zasłużonych doradców. Podczas ceremonii otwarcia na scenie głównej odbędzie się wręczenie Medali za Długoletnią Służbę, nadanych przez Prezydenta Rzeczypospolitej Polskiej. W trakcie uroczystości zostanie również zaprezentowany Wojewódzki Mistrz konkursu </w:t>
      </w:r>
      <w:proofErr w:type="spellStart"/>
      <w:r w:rsidRPr="009B196F">
        <w:rPr>
          <w:rFonts w:asciiTheme="minorHAnsi" w:hAnsiTheme="minorHAnsi" w:cstheme="minorHAnsi"/>
          <w:sz w:val="24"/>
          <w:szCs w:val="24"/>
        </w:rPr>
        <w:t>AgroLiga</w:t>
      </w:r>
      <w:proofErr w:type="spellEnd"/>
      <w:r w:rsidRPr="009B196F">
        <w:rPr>
          <w:rFonts w:asciiTheme="minorHAnsi" w:hAnsiTheme="minorHAnsi" w:cstheme="minorHAnsi"/>
          <w:sz w:val="24"/>
          <w:szCs w:val="24"/>
        </w:rPr>
        <w:t xml:space="preserve"> 2022. </w:t>
      </w:r>
    </w:p>
    <w:p w14:paraId="2644927E" w14:textId="77777777" w:rsidR="009B196F" w:rsidRPr="009B196F" w:rsidRDefault="009B196F" w:rsidP="00EF6D5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39C2F44" w14:textId="6BAC9303" w:rsidR="009B196F" w:rsidRDefault="009B196F" w:rsidP="00EF6D5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196F">
        <w:rPr>
          <w:rFonts w:asciiTheme="minorHAnsi" w:hAnsiTheme="minorHAnsi" w:cstheme="minorHAnsi"/>
          <w:sz w:val="24"/>
          <w:szCs w:val="24"/>
        </w:rPr>
        <w:t>Zapraszamy do Kościelca k. Koła na plac targowy przy ulicy Długiej w godzinach 9-16!</w:t>
      </w:r>
    </w:p>
    <w:p w14:paraId="5690B820" w14:textId="77777777" w:rsidR="009B196F" w:rsidRPr="009B196F" w:rsidRDefault="009B196F" w:rsidP="00EF6D5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9CE10A8" w14:textId="2FB4A47F" w:rsidR="009B196F" w:rsidRDefault="009B196F" w:rsidP="00EF6D5C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B196F">
        <w:rPr>
          <w:rFonts w:asciiTheme="minorHAnsi" w:hAnsiTheme="minorHAnsi" w:cstheme="minorHAnsi"/>
          <w:b/>
          <w:sz w:val="24"/>
          <w:szCs w:val="24"/>
        </w:rPr>
        <w:t>Patroni wydarzenia</w:t>
      </w:r>
    </w:p>
    <w:p w14:paraId="401762DF" w14:textId="77777777" w:rsidR="009B196F" w:rsidRPr="009B196F" w:rsidRDefault="009B196F" w:rsidP="00EF6D5C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161C56A" w14:textId="16D7F5C8" w:rsidR="009B196F" w:rsidRDefault="009B196F" w:rsidP="00EF6D5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196F">
        <w:rPr>
          <w:rFonts w:asciiTheme="minorHAnsi" w:hAnsiTheme="minorHAnsi" w:cstheme="minorHAnsi"/>
          <w:sz w:val="24"/>
          <w:szCs w:val="24"/>
        </w:rPr>
        <w:t>Targi Rolnicze Kościelec 2023 zostały objęte patronatem honorowym Ministra Rolnictwa i Rozwoju Wsi Roberta Telusa, Marszałka Województwa Wielkopolskiego Marka Woźniaka oraz Wojewody Wielkopolskiego Michała Zielińskiego.</w:t>
      </w:r>
    </w:p>
    <w:p w14:paraId="672F4659" w14:textId="77777777" w:rsidR="009B196F" w:rsidRPr="009B196F" w:rsidRDefault="009B196F" w:rsidP="00EF6D5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4938471" w14:textId="1BAAA178" w:rsidR="009B196F" w:rsidRDefault="009B196F" w:rsidP="00EF6D5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196F">
        <w:rPr>
          <w:rFonts w:asciiTheme="minorHAnsi" w:hAnsiTheme="minorHAnsi" w:cstheme="minorHAnsi"/>
          <w:sz w:val="24"/>
          <w:szCs w:val="24"/>
        </w:rPr>
        <w:t>Targi Rolnicze Kościelec 2023 są imprezą towarzyszącą IV Krajowym Dniom Pola Sielinko 2023 i 100-leciu Państwowego Doradztwa Rolniczego.</w:t>
      </w:r>
    </w:p>
    <w:p w14:paraId="7C0149F6" w14:textId="77777777" w:rsidR="009B196F" w:rsidRPr="009B196F" w:rsidRDefault="009B196F" w:rsidP="00EF6D5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E985AC5" w14:textId="77777777" w:rsidR="00EF6D5C" w:rsidRDefault="00EF6D5C" w:rsidP="00EF6D5C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A4CA6B6" w14:textId="54DC9DA3" w:rsidR="009B196F" w:rsidRDefault="009B196F" w:rsidP="00EF6D5C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B196F">
        <w:rPr>
          <w:rFonts w:asciiTheme="minorHAnsi" w:hAnsiTheme="minorHAnsi" w:cstheme="minorHAnsi"/>
          <w:b/>
          <w:sz w:val="24"/>
          <w:szCs w:val="24"/>
        </w:rPr>
        <w:lastRenderedPageBreak/>
        <w:t xml:space="preserve">Program Targów Rolniczych Kościelec 2023 </w:t>
      </w:r>
    </w:p>
    <w:p w14:paraId="2B767B75" w14:textId="77777777" w:rsidR="009B196F" w:rsidRPr="009B196F" w:rsidRDefault="009B196F" w:rsidP="00EF6D5C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20C430F" w14:textId="2316DBEB" w:rsidR="00D31A57" w:rsidRDefault="009B196F" w:rsidP="00EF6D5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9B196F">
        <w:rPr>
          <w:rFonts w:asciiTheme="minorHAnsi" w:hAnsiTheme="minorHAnsi" w:cstheme="minorHAnsi"/>
          <w:sz w:val="24"/>
          <w:szCs w:val="24"/>
          <w:u w:val="single"/>
        </w:rPr>
        <w:t>Uroczystości na Scenie Głównej:</w:t>
      </w:r>
    </w:p>
    <w:p w14:paraId="3EFF97D2" w14:textId="77777777" w:rsidR="00D31A57" w:rsidRPr="009B196F" w:rsidRDefault="00D31A57" w:rsidP="00EF6D5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343AC041" w14:textId="77777777" w:rsidR="009B196F" w:rsidRPr="009B196F" w:rsidRDefault="009B196F" w:rsidP="00EF6D5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196F">
        <w:rPr>
          <w:rFonts w:asciiTheme="minorHAnsi" w:hAnsiTheme="minorHAnsi" w:cstheme="minorHAnsi"/>
          <w:sz w:val="24"/>
          <w:szCs w:val="24"/>
        </w:rPr>
        <w:t>9:30 – 10:00 Występ Gminnej Orkiestry Dętej gminy Kościelec</w:t>
      </w:r>
    </w:p>
    <w:p w14:paraId="4CEE501C" w14:textId="77777777" w:rsidR="009B196F" w:rsidRPr="009B196F" w:rsidRDefault="009B196F" w:rsidP="00EF6D5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196F">
        <w:rPr>
          <w:rFonts w:asciiTheme="minorHAnsi" w:hAnsiTheme="minorHAnsi" w:cstheme="minorHAnsi"/>
          <w:sz w:val="24"/>
          <w:szCs w:val="24"/>
        </w:rPr>
        <w:t>10:00 – 11:00 Ceremonia otwarcia – wystąpienia zaproszonych gości</w:t>
      </w:r>
    </w:p>
    <w:p w14:paraId="6D841B7C" w14:textId="77777777" w:rsidR="009B196F" w:rsidRPr="009B196F" w:rsidRDefault="009B196F" w:rsidP="00EF6D5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196F">
        <w:rPr>
          <w:rFonts w:asciiTheme="minorHAnsi" w:hAnsiTheme="minorHAnsi" w:cstheme="minorHAnsi"/>
          <w:sz w:val="24"/>
          <w:szCs w:val="24"/>
        </w:rPr>
        <w:t xml:space="preserve">11:00 – 11:15 Prezentacja Wojewódzkiego Mistrza konkursu </w:t>
      </w:r>
      <w:proofErr w:type="spellStart"/>
      <w:r w:rsidRPr="009B196F">
        <w:rPr>
          <w:rFonts w:asciiTheme="minorHAnsi" w:hAnsiTheme="minorHAnsi" w:cstheme="minorHAnsi"/>
          <w:sz w:val="24"/>
          <w:szCs w:val="24"/>
        </w:rPr>
        <w:t>AgroLiga</w:t>
      </w:r>
      <w:proofErr w:type="spellEnd"/>
      <w:r w:rsidRPr="009B196F">
        <w:rPr>
          <w:rFonts w:asciiTheme="minorHAnsi" w:hAnsiTheme="minorHAnsi" w:cstheme="minorHAnsi"/>
          <w:sz w:val="24"/>
          <w:szCs w:val="24"/>
        </w:rPr>
        <w:t xml:space="preserve"> 2022</w:t>
      </w:r>
    </w:p>
    <w:p w14:paraId="001F51AC" w14:textId="77777777" w:rsidR="009B196F" w:rsidRPr="009B196F" w:rsidRDefault="009B196F" w:rsidP="00EF6D5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196F">
        <w:rPr>
          <w:rFonts w:asciiTheme="minorHAnsi" w:hAnsiTheme="minorHAnsi" w:cstheme="minorHAnsi"/>
          <w:sz w:val="24"/>
          <w:szCs w:val="24"/>
        </w:rPr>
        <w:t>11:15 – 11:30 Wręczenie Medali za Długoletnią Służbę</w:t>
      </w:r>
    </w:p>
    <w:p w14:paraId="4C8CDD12" w14:textId="7B6B08B9" w:rsidR="009B196F" w:rsidRDefault="009B196F" w:rsidP="00EF6D5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196F">
        <w:rPr>
          <w:rFonts w:asciiTheme="minorHAnsi" w:hAnsiTheme="minorHAnsi" w:cstheme="minorHAnsi"/>
          <w:sz w:val="24"/>
          <w:szCs w:val="24"/>
        </w:rPr>
        <w:t>Od 11:30 Występy zespołów muzycznych</w:t>
      </w:r>
    </w:p>
    <w:p w14:paraId="543A9D83" w14:textId="77777777" w:rsidR="009B196F" w:rsidRPr="009B196F" w:rsidRDefault="009B196F" w:rsidP="00EF6D5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309CE1C" w14:textId="14B45BF6" w:rsidR="009B196F" w:rsidRDefault="009B196F" w:rsidP="00EF6D5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9B196F">
        <w:rPr>
          <w:rFonts w:asciiTheme="minorHAnsi" w:hAnsiTheme="minorHAnsi" w:cstheme="minorHAnsi"/>
          <w:sz w:val="24"/>
          <w:szCs w:val="24"/>
          <w:u w:val="single"/>
        </w:rPr>
        <w:t>Plac targowy od 9:00 do 16:00:</w:t>
      </w:r>
    </w:p>
    <w:p w14:paraId="6638B8CB" w14:textId="77777777" w:rsidR="00D31A57" w:rsidRPr="009B196F" w:rsidRDefault="00D31A57" w:rsidP="00EF6D5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3A34F6D7" w14:textId="77777777" w:rsidR="009B196F" w:rsidRPr="009B196F" w:rsidRDefault="009B196F" w:rsidP="00EF6D5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196F">
        <w:rPr>
          <w:rFonts w:asciiTheme="minorHAnsi" w:hAnsiTheme="minorHAnsi" w:cstheme="minorHAnsi"/>
          <w:sz w:val="24"/>
          <w:szCs w:val="24"/>
        </w:rPr>
        <w:t>Prezentacje:</w:t>
      </w:r>
    </w:p>
    <w:p w14:paraId="1CEE7AD0" w14:textId="77777777" w:rsidR="009B196F" w:rsidRPr="009B196F" w:rsidRDefault="009B196F" w:rsidP="00EF6D5C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196F">
        <w:rPr>
          <w:rFonts w:asciiTheme="minorHAnsi" w:hAnsiTheme="minorHAnsi" w:cstheme="minorHAnsi"/>
          <w:sz w:val="24"/>
          <w:szCs w:val="24"/>
        </w:rPr>
        <w:t>maszyn i urządzeń rolniczych,</w:t>
      </w:r>
    </w:p>
    <w:p w14:paraId="03EA35D6" w14:textId="77777777" w:rsidR="009B196F" w:rsidRPr="009B196F" w:rsidRDefault="009B196F" w:rsidP="00EF6D5C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196F">
        <w:rPr>
          <w:rFonts w:asciiTheme="minorHAnsi" w:hAnsiTheme="minorHAnsi" w:cstheme="minorHAnsi"/>
          <w:sz w:val="24"/>
          <w:szCs w:val="24"/>
        </w:rPr>
        <w:t>nowoczesnych rozwiązań w budownictwie inwentarskich,</w:t>
      </w:r>
    </w:p>
    <w:p w14:paraId="4B201607" w14:textId="77777777" w:rsidR="009B196F" w:rsidRPr="009B196F" w:rsidRDefault="009B196F" w:rsidP="00EF6D5C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196F">
        <w:rPr>
          <w:rFonts w:asciiTheme="minorHAnsi" w:hAnsiTheme="minorHAnsi" w:cstheme="minorHAnsi"/>
          <w:sz w:val="24"/>
          <w:szCs w:val="24"/>
        </w:rPr>
        <w:t>instalacji odnawialnych źródeł energii,</w:t>
      </w:r>
    </w:p>
    <w:p w14:paraId="74A2E833" w14:textId="77777777" w:rsidR="00D31A57" w:rsidRDefault="009B196F" w:rsidP="00EF6D5C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196F">
        <w:rPr>
          <w:rFonts w:asciiTheme="minorHAnsi" w:hAnsiTheme="minorHAnsi" w:cstheme="minorHAnsi"/>
          <w:sz w:val="24"/>
          <w:szCs w:val="24"/>
        </w:rPr>
        <w:t>środków do produkcji rolnej i ogrodniczej</w:t>
      </w:r>
      <w:r w:rsidR="00D31A57">
        <w:rPr>
          <w:rFonts w:asciiTheme="minorHAnsi" w:hAnsiTheme="minorHAnsi" w:cstheme="minorHAnsi"/>
          <w:sz w:val="24"/>
          <w:szCs w:val="24"/>
        </w:rPr>
        <w:t>.</w:t>
      </w:r>
    </w:p>
    <w:p w14:paraId="16620DC6" w14:textId="28B2DC36" w:rsidR="009B196F" w:rsidRPr="00D31A57" w:rsidRDefault="009B196F" w:rsidP="00EF6D5C">
      <w:pPr>
        <w:spacing w:after="20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31A57">
        <w:rPr>
          <w:rFonts w:asciiTheme="minorHAnsi" w:hAnsiTheme="minorHAnsi" w:cstheme="minorHAnsi"/>
          <w:sz w:val="24"/>
          <w:szCs w:val="24"/>
        </w:rPr>
        <w:t>Doradztwo:</w:t>
      </w:r>
    </w:p>
    <w:p w14:paraId="4AB7357A" w14:textId="77777777" w:rsidR="009B196F" w:rsidRPr="009B196F" w:rsidRDefault="009B196F" w:rsidP="00EF6D5C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196F">
        <w:rPr>
          <w:rFonts w:asciiTheme="minorHAnsi" w:hAnsiTheme="minorHAnsi" w:cstheme="minorHAnsi"/>
          <w:sz w:val="24"/>
          <w:szCs w:val="24"/>
        </w:rPr>
        <w:t xml:space="preserve">rolnictwo przyszłości  - efekty projektów: </w:t>
      </w:r>
      <w:proofErr w:type="spellStart"/>
      <w:r w:rsidRPr="009B196F">
        <w:rPr>
          <w:rFonts w:asciiTheme="minorHAnsi" w:hAnsiTheme="minorHAnsi" w:cstheme="minorHAnsi"/>
          <w:sz w:val="24"/>
          <w:szCs w:val="24"/>
        </w:rPr>
        <w:t>eDWIN</w:t>
      </w:r>
      <w:proofErr w:type="spellEnd"/>
      <w:r w:rsidRPr="009B196F">
        <w:rPr>
          <w:rFonts w:asciiTheme="minorHAnsi" w:hAnsiTheme="minorHAnsi" w:cstheme="minorHAnsi"/>
          <w:sz w:val="24"/>
          <w:szCs w:val="24"/>
        </w:rPr>
        <w:t xml:space="preserve">, Demeter, Smart </w:t>
      </w:r>
      <w:proofErr w:type="spellStart"/>
      <w:r w:rsidRPr="009B196F">
        <w:rPr>
          <w:rFonts w:asciiTheme="minorHAnsi" w:hAnsiTheme="minorHAnsi" w:cstheme="minorHAnsi"/>
          <w:sz w:val="24"/>
          <w:szCs w:val="24"/>
        </w:rPr>
        <w:t>Agri</w:t>
      </w:r>
      <w:proofErr w:type="spellEnd"/>
      <w:r w:rsidRPr="009B19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B196F">
        <w:rPr>
          <w:rFonts w:asciiTheme="minorHAnsi" w:hAnsiTheme="minorHAnsi" w:cstheme="minorHAnsi"/>
          <w:sz w:val="24"/>
          <w:szCs w:val="24"/>
        </w:rPr>
        <w:t>Hubs</w:t>
      </w:r>
      <w:proofErr w:type="spellEnd"/>
      <w:r w:rsidRPr="009B196F">
        <w:rPr>
          <w:rFonts w:asciiTheme="minorHAnsi" w:hAnsiTheme="minorHAnsi" w:cstheme="minorHAnsi"/>
          <w:sz w:val="24"/>
          <w:szCs w:val="24"/>
        </w:rPr>
        <w:t>,</w:t>
      </w:r>
    </w:p>
    <w:p w14:paraId="718B6D46" w14:textId="77777777" w:rsidR="009B196F" w:rsidRPr="009B196F" w:rsidRDefault="009B196F" w:rsidP="00EF6D5C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196F">
        <w:rPr>
          <w:rFonts w:asciiTheme="minorHAnsi" w:hAnsiTheme="minorHAnsi" w:cstheme="minorHAnsi"/>
          <w:sz w:val="24"/>
          <w:szCs w:val="24"/>
        </w:rPr>
        <w:t>założenia Wspólnej Polityki Rolnej 2023-2027,</w:t>
      </w:r>
    </w:p>
    <w:p w14:paraId="0CEBFC1C" w14:textId="77777777" w:rsidR="009B196F" w:rsidRPr="009B196F" w:rsidRDefault="009B196F" w:rsidP="00EF6D5C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196F">
        <w:rPr>
          <w:rFonts w:asciiTheme="minorHAnsi" w:hAnsiTheme="minorHAnsi" w:cstheme="minorHAnsi"/>
          <w:sz w:val="24"/>
          <w:szCs w:val="24"/>
        </w:rPr>
        <w:t>innowacje w produkcji rolnej,</w:t>
      </w:r>
    </w:p>
    <w:p w14:paraId="54338461" w14:textId="77777777" w:rsidR="009B196F" w:rsidRPr="009B196F" w:rsidRDefault="009B196F" w:rsidP="00EF6D5C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196F">
        <w:rPr>
          <w:rFonts w:asciiTheme="minorHAnsi" w:hAnsiTheme="minorHAnsi" w:cstheme="minorHAnsi"/>
          <w:sz w:val="24"/>
          <w:szCs w:val="24"/>
        </w:rPr>
        <w:t>rolnictwo ekologiczne,</w:t>
      </w:r>
    </w:p>
    <w:p w14:paraId="576A5EA5" w14:textId="77777777" w:rsidR="009B196F" w:rsidRPr="009B196F" w:rsidRDefault="009B196F" w:rsidP="00EF6D5C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196F">
        <w:rPr>
          <w:rFonts w:asciiTheme="minorHAnsi" w:hAnsiTheme="minorHAnsi" w:cstheme="minorHAnsi"/>
          <w:sz w:val="24"/>
          <w:szCs w:val="24"/>
        </w:rPr>
        <w:t>krótkie łańcuchy dostaw,</w:t>
      </w:r>
    </w:p>
    <w:p w14:paraId="26BDBEE1" w14:textId="77777777" w:rsidR="009B196F" w:rsidRPr="009B196F" w:rsidRDefault="009B196F" w:rsidP="00EF6D5C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196F">
        <w:rPr>
          <w:rFonts w:asciiTheme="minorHAnsi" w:hAnsiTheme="minorHAnsi" w:cstheme="minorHAnsi"/>
          <w:sz w:val="24"/>
          <w:szCs w:val="24"/>
        </w:rPr>
        <w:t>agroturystyka i dodatkowe źródła dochodu,</w:t>
      </w:r>
    </w:p>
    <w:p w14:paraId="58507688" w14:textId="77777777" w:rsidR="009B196F" w:rsidRPr="009B196F" w:rsidRDefault="009B196F" w:rsidP="00EF6D5C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196F">
        <w:rPr>
          <w:rFonts w:asciiTheme="minorHAnsi" w:hAnsiTheme="minorHAnsi" w:cstheme="minorHAnsi"/>
          <w:sz w:val="24"/>
          <w:szCs w:val="24"/>
        </w:rPr>
        <w:t>produkt lokalny, regionalny i ekologiczny (wielkopolski e-bazarek), krótkie łańcuchy dostaw.</w:t>
      </w:r>
    </w:p>
    <w:p w14:paraId="21E03379" w14:textId="0772A97C" w:rsidR="009B196F" w:rsidRPr="009B196F" w:rsidRDefault="009B196F" w:rsidP="00EF6D5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196F">
        <w:rPr>
          <w:rFonts w:asciiTheme="minorHAnsi" w:hAnsiTheme="minorHAnsi" w:cstheme="minorHAnsi"/>
          <w:sz w:val="24"/>
          <w:szCs w:val="24"/>
        </w:rPr>
        <w:t>Pokazy twórczości ludowej i aktywności Kół Gospodyń Wiejskich, a także kiermasz ogrodniczy</w:t>
      </w:r>
      <w:r w:rsidR="00EF6D5C">
        <w:rPr>
          <w:rFonts w:asciiTheme="minorHAnsi" w:hAnsiTheme="minorHAnsi" w:cstheme="minorHAnsi"/>
          <w:sz w:val="24"/>
          <w:szCs w:val="24"/>
        </w:rPr>
        <w:t>.</w:t>
      </w:r>
    </w:p>
    <w:p w14:paraId="31236A4C" w14:textId="77777777" w:rsidR="009B196F" w:rsidRPr="009B196F" w:rsidRDefault="009B196F" w:rsidP="009B196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13F494B" w14:textId="67B9919D" w:rsidR="00DE3A9E" w:rsidRDefault="00DE3A9E" w:rsidP="009B196F">
      <w:pPr>
        <w:spacing w:line="276" w:lineRule="auto"/>
        <w:jc w:val="both"/>
        <w:rPr>
          <w:rFonts w:asciiTheme="minorHAnsi" w:hAnsiTheme="minorHAnsi" w:cstheme="minorHAnsi"/>
        </w:rPr>
      </w:pPr>
    </w:p>
    <w:p w14:paraId="55142ADF" w14:textId="01BD8A00" w:rsidR="009B196F" w:rsidRDefault="009B196F" w:rsidP="009B196F">
      <w:pPr>
        <w:spacing w:line="276" w:lineRule="auto"/>
        <w:jc w:val="both"/>
        <w:rPr>
          <w:rFonts w:asciiTheme="minorHAnsi" w:hAnsiTheme="minorHAnsi" w:cstheme="minorHAnsi"/>
        </w:rPr>
      </w:pPr>
    </w:p>
    <w:p w14:paraId="5F63E56F" w14:textId="1665BF73" w:rsidR="009B196F" w:rsidRDefault="009B196F" w:rsidP="009B196F">
      <w:pPr>
        <w:spacing w:line="276" w:lineRule="auto"/>
        <w:jc w:val="both"/>
        <w:rPr>
          <w:rFonts w:asciiTheme="minorHAnsi" w:hAnsiTheme="minorHAnsi" w:cstheme="minorHAnsi"/>
        </w:rPr>
      </w:pPr>
    </w:p>
    <w:p w14:paraId="586E6D60" w14:textId="1F66EA79" w:rsidR="009B196F" w:rsidRDefault="009B196F" w:rsidP="009B196F">
      <w:pPr>
        <w:spacing w:line="276" w:lineRule="auto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4A3DDB54" w14:textId="42140845" w:rsidR="009B196F" w:rsidRDefault="009B196F" w:rsidP="009B196F">
      <w:pPr>
        <w:spacing w:line="276" w:lineRule="auto"/>
        <w:jc w:val="both"/>
        <w:rPr>
          <w:rFonts w:asciiTheme="minorHAnsi" w:hAnsiTheme="minorHAnsi" w:cstheme="minorHAnsi"/>
        </w:rPr>
      </w:pPr>
    </w:p>
    <w:p w14:paraId="158E2858" w14:textId="09AE7351" w:rsidR="009B196F" w:rsidRDefault="009B196F" w:rsidP="009B196F">
      <w:pPr>
        <w:spacing w:line="276" w:lineRule="auto"/>
        <w:jc w:val="both"/>
        <w:rPr>
          <w:rFonts w:asciiTheme="minorHAnsi" w:hAnsiTheme="minorHAnsi" w:cstheme="minorHAnsi"/>
        </w:rPr>
      </w:pPr>
    </w:p>
    <w:p w14:paraId="6DCF45B9" w14:textId="12582039" w:rsidR="00903A70" w:rsidRPr="00D24CED" w:rsidRDefault="00903A70" w:rsidP="00903A70">
      <w:pPr>
        <w:pStyle w:val="Bezodstpw"/>
        <w:rPr>
          <w:rFonts w:cstheme="minorHAnsi"/>
          <w:szCs w:val="24"/>
        </w:rPr>
      </w:pPr>
      <w:r w:rsidRPr="00D24CED">
        <w:rPr>
          <w:rFonts w:cstheme="minorHAnsi"/>
          <w:szCs w:val="24"/>
        </w:rPr>
        <w:t>Marta Kaczmarek</w:t>
      </w:r>
    </w:p>
    <w:p w14:paraId="43B2C145" w14:textId="77777777" w:rsidR="00903A70" w:rsidRPr="00D24CED" w:rsidRDefault="00903A70" w:rsidP="00903A70">
      <w:pPr>
        <w:pStyle w:val="Bezodstpw"/>
        <w:rPr>
          <w:rFonts w:cstheme="minorHAnsi"/>
          <w:szCs w:val="24"/>
        </w:rPr>
      </w:pPr>
      <w:r w:rsidRPr="00D24CED">
        <w:rPr>
          <w:rFonts w:cstheme="minorHAnsi"/>
          <w:szCs w:val="24"/>
        </w:rPr>
        <w:t>Specjalista ds. Public Relations</w:t>
      </w:r>
    </w:p>
    <w:p w14:paraId="3BAD3FAB" w14:textId="77777777" w:rsidR="00903A70" w:rsidRPr="00D24CED" w:rsidRDefault="00903A70" w:rsidP="00903A70">
      <w:pPr>
        <w:pStyle w:val="Bezodstpw"/>
        <w:rPr>
          <w:rFonts w:cstheme="minorHAnsi"/>
          <w:szCs w:val="24"/>
        </w:rPr>
      </w:pPr>
      <w:r w:rsidRPr="00D24CED">
        <w:rPr>
          <w:rFonts w:cstheme="minorHAnsi"/>
          <w:szCs w:val="24"/>
        </w:rPr>
        <w:t>Wielkopolski Ośrodek Doradztwa Rolniczego w Poznaniu</w:t>
      </w:r>
    </w:p>
    <w:p w14:paraId="00706787" w14:textId="77777777" w:rsidR="00903A70" w:rsidRPr="00D24CED" w:rsidRDefault="00903A70" w:rsidP="00903A70">
      <w:pPr>
        <w:pStyle w:val="Bezodstpw"/>
        <w:rPr>
          <w:rFonts w:cstheme="minorHAnsi"/>
          <w:szCs w:val="24"/>
        </w:rPr>
      </w:pPr>
      <w:r w:rsidRPr="00D24CED">
        <w:rPr>
          <w:rFonts w:cstheme="minorHAnsi"/>
          <w:szCs w:val="24"/>
        </w:rPr>
        <w:t>Tel.: 500 678 619</w:t>
      </w:r>
    </w:p>
    <w:p w14:paraId="624B14CA" w14:textId="46AA79B3" w:rsidR="009B196F" w:rsidRPr="00D24CED" w:rsidRDefault="00903A70" w:rsidP="00903A70">
      <w:pPr>
        <w:pStyle w:val="Bezodstpw"/>
        <w:rPr>
          <w:rFonts w:cstheme="minorHAnsi"/>
          <w:szCs w:val="24"/>
        </w:rPr>
      </w:pPr>
      <w:r w:rsidRPr="00D24CED">
        <w:rPr>
          <w:rFonts w:cstheme="minorHAnsi"/>
          <w:szCs w:val="24"/>
        </w:rPr>
        <w:t xml:space="preserve">E-mail: </w:t>
      </w:r>
      <w:hyperlink r:id="rId8" w:history="1">
        <w:r w:rsidRPr="00D24CED">
          <w:rPr>
            <w:rStyle w:val="Hipercze"/>
            <w:rFonts w:cstheme="minorHAnsi"/>
            <w:szCs w:val="24"/>
          </w:rPr>
          <w:t>marta.kaczmarek@wodr.poznan.pl</w:t>
        </w:r>
      </w:hyperlink>
    </w:p>
    <w:sectPr w:rsidR="009B196F" w:rsidRPr="00D24CED" w:rsidSect="0038397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487B2" w14:textId="77777777" w:rsidR="00C65702" w:rsidRDefault="00C65702" w:rsidP="009C5B9C">
      <w:r>
        <w:separator/>
      </w:r>
    </w:p>
  </w:endnote>
  <w:endnote w:type="continuationSeparator" w:id="0">
    <w:p w14:paraId="2B8A4ED3" w14:textId="77777777" w:rsidR="00C65702" w:rsidRDefault="00C65702" w:rsidP="009C5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C3D4A" w14:textId="5B757CEC" w:rsidR="00C01A76" w:rsidRPr="00B54F41" w:rsidRDefault="00C01A76" w:rsidP="00B54F41">
    <w:pPr>
      <w:pStyle w:val="NormalnyWeb"/>
      <w:spacing w:after="0" w:line="198" w:lineRule="atLeast"/>
      <w:jc w:val="center"/>
      <w:rPr>
        <w:rFonts w:ascii="Verdana" w:hAnsi="Verdana"/>
        <w:b/>
        <w:bCs/>
        <w:color w:val="21A73F"/>
        <w:sz w:val="14"/>
        <w:szCs w:val="14"/>
      </w:rPr>
    </w:pPr>
    <w:r>
      <w:rPr>
        <w:rFonts w:ascii="Verdana" w:hAnsi="Verdana" w:cs="Arial"/>
        <w:b/>
        <w:bCs/>
        <w:color w:val="21A73F"/>
        <w:sz w:val="14"/>
        <w:szCs w:val="14"/>
      </w:rPr>
      <w:br/>
    </w:r>
    <w:r w:rsidR="00A2428C" w:rsidRPr="00033DE5">
      <w:rPr>
        <w:rFonts w:ascii="Verdana" w:hAnsi="Verdana" w:cs="Arial"/>
        <w:b/>
        <w:bCs/>
        <w:color w:val="21A73F"/>
        <w:sz w:val="12"/>
        <w:szCs w:val="14"/>
      </w:rPr>
      <w:t>ul. Sieradzka 29, 60-163 Poznań, tel.</w:t>
    </w:r>
    <w:r w:rsidR="00A2428C" w:rsidRPr="00033DE5">
      <w:rPr>
        <w:rFonts w:ascii="Verdana" w:hAnsi="Verdana" w:cs="Arial"/>
        <w:b/>
        <w:bCs/>
        <w:noProof/>
        <w:color w:val="21A73F"/>
        <w:sz w:val="12"/>
        <w:szCs w:val="14"/>
      </w:rPr>
      <w:t xml:space="preserve"> </w:t>
    </w:r>
    <w:r w:rsidR="00A2428C" w:rsidRPr="00033DE5">
      <w:rPr>
        <w:rFonts w:ascii="Verdana" w:hAnsi="Verdana" w:cs="Arial"/>
        <w:b/>
        <w:bCs/>
        <w:color w:val="21A73F"/>
        <w:sz w:val="12"/>
        <w:szCs w:val="14"/>
      </w:rPr>
      <w:t>61 868 52 72, e-PUAP:/WODR/</w:t>
    </w:r>
    <w:proofErr w:type="spellStart"/>
    <w:r w:rsidR="00A2428C" w:rsidRPr="00033DE5">
      <w:rPr>
        <w:rFonts w:ascii="Verdana" w:hAnsi="Verdana" w:cs="Arial"/>
        <w:b/>
        <w:bCs/>
        <w:color w:val="21A73F"/>
        <w:sz w:val="12"/>
        <w:szCs w:val="14"/>
      </w:rPr>
      <w:t>SkrytkaESP</w:t>
    </w:r>
    <w:proofErr w:type="spellEnd"/>
    <w:r w:rsidR="00A2428C" w:rsidRPr="00033DE5">
      <w:rPr>
        <w:rFonts w:ascii="Verdana" w:hAnsi="Verdana" w:cs="Arial"/>
        <w:b/>
        <w:bCs/>
        <w:color w:val="21A73F"/>
        <w:sz w:val="12"/>
        <w:szCs w:val="14"/>
      </w:rPr>
      <w:t>, www.wodr.poznan.pl, wodr@wodr.poznan.pl</w:t>
    </w:r>
    <w:r>
      <w:rPr>
        <w:rFonts w:ascii="Verdana" w:hAnsi="Verdana" w:cs="Arial"/>
        <w:b/>
        <w:bCs/>
        <w:noProof/>
        <w:color w:val="21A73F"/>
        <w:sz w:val="14"/>
        <w:szCs w:val="14"/>
      </w:rPr>
      <w:br/>
    </w:r>
    <w:r>
      <w:rPr>
        <w:rFonts w:ascii="Verdana" w:hAnsi="Verdana" w:cs="Arial"/>
        <w:b/>
        <w:bCs/>
        <w:noProof/>
        <w:color w:val="21A73F"/>
        <w:sz w:val="14"/>
        <w:szCs w:val="14"/>
      </w:rPr>
      <w:br/>
    </w:r>
    <w:r>
      <w:rPr>
        <w:noProof/>
      </w:rPr>
      <w:drawing>
        <wp:inline distT="0" distB="0" distL="0" distR="0" wp14:anchorId="18FACB1C" wp14:editId="684EC0D2">
          <wp:extent cx="5760085" cy="358140"/>
          <wp:effectExtent l="0" t="0" r="0" b="381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358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35CDD">
      <w:rPr>
        <w:rFonts w:ascii="Verdana" w:hAnsi="Verdana" w:cs="Arial"/>
        <w:b/>
        <w:bCs/>
        <w:noProof/>
        <w:color w:val="21A73F"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48155A" wp14:editId="5867E819">
              <wp:simplePos x="0" y="0"/>
              <wp:positionH relativeFrom="margin">
                <wp:align>left</wp:align>
              </wp:positionH>
              <wp:positionV relativeFrom="paragraph">
                <wp:posOffset>50165</wp:posOffset>
              </wp:positionV>
              <wp:extent cx="594000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00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1A73F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A69D33" id="Łącznik prosty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95pt" to="467.7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RQK4wEAAAAEAAAOAAAAZHJzL2Uyb0RvYy54bWysU8uO1DAQvCPxD5bvTDKBBTaazArtargg&#10;GPH4AI9jT6z1S24zSbhx4M/gv7btZLIrHhJC5OCk7erqrnJnczUYTU4igHK2oetVSYmw3LXKHhv6&#10;6ePuyUtKIDLbMu2saOgogF5tHz/a9L4WleucbkUgSGKh7n1Duxh9XRTAO2EYrJwXFg+lC4ZFDMOx&#10;aAPrkd3ooirL50XvQuuD4wIAd2+mQ7rN/FIKHt9JCSIS3VDsLeY15PWQ1mK7YfUxMN8pPrfB/qEL&#10;w5TFogvVDYuMfA7qFyqjeHDgZFxxZwonpeIia0A16/InNR865kXWguaAX2yC/0fL3572gai2oRUl&#10;lhm8oh9fv3/jX6y6JegrxJFUyaXeQ43ga7sPcwR+H5LkQQaT3iiGDNnZcXFWDJFw3Ly4fFbiQwk/&#10;nxX3iT5AfC2cwXqAF6SVTaJZzU5vIGIxhJ4haVtb0uOoXZYXZYaB06rdKa3TIYTj4VoHcmJ44dX6&#10;1Yunu9Q9UjyAYaQtbiZNk4r8FUctpgLvhURPsO/1VCFNo1ho29v1zKktIlOKxPJL0tzWn5JmbEoT&#10;eUL/NnFB54rOxiXRKOvC71qNw7lVOeHPqietSfbBtWO+02wHjll2a/4l0hw/jHP6/Y+7vQMAAP//&#10;AwBQSwMEFAAGAAgAAAAhAKjfu4PaAAAABAEAAA8AAABkcnMvZG93bnJldi54bWxMj81uwjAQhO+V&#10;eAdrK/VSgQMtAdI4qKqUA+LEzwM48TaJaq+j2AHz9nW5lONoRjPf5NtgNLvg4DpLAuazBBhSbVVH&#10;jYDzqZyugTkvSUltCQXc0MG2mDzlMlP2Sge8HH3DYgm5TApove8zzl3dopFuZnuk6H3bwUgf5dBw&#10;NchrLDeaL5Ik5UZ2FBda2eNXi/XPcTQCgkn3h3Bb7Pbl63lcpSdd2WUpxMtz+PwA5jH4/zD84Ud0&#10;KCJTZUdSjmkB8YgXsNoAi+bmbfkOrLprXuT8Eb74BQAA//8DAFBLAQItABQABgAIAAAAIQC2gziS&#10;/gAAAOEBAAATAAAAAAAAAAAAAAAAAAAAAABbQ29udGVudF9UeXBlc10ueG1sUEsBAi0AFAAGAAgA&#10;AAAhADj9If/WAAAAlAEAAAsAAAAAAAAAAAAAAAAALwEAAF9yZWxzLy5yZWxzUEsBAi0AFAAGAAgA&#10;AAAhABixFArjAQAAAAQAAA4AAAAAAAAAAAAAAAAALgIAAGRycy9lMm9Eb2MueG1sUEsBAi0AFAAG&#10;AAgAAAAhAKjfu4PaAAAABAEAAA8AAAAAAAAAAAAAAAAAPQQAAGRycy9kb3ducmV2LnhtbFBLBQYA&#10;AAAABAAEAPMAAABEBQAAAAA=&#10;" strokecolor="#21a73f" strokeweight="1.5pt">
              <v:stroke joinstyle="miter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A974E" w14:textId="1FC5003E" w:rsidR="00383972" w:rsidRPr="00383972" w:rsidRDefault="00F2170B" w:rsidP="004D19DC">
    <w:pPr>
      <w:pStyle w:val="NormalnyWeb"/>
      <w:tabs>
        <w:tab w:val="left" w:pos="984"/>
      </w:tabs>
      <w:spacing w:after="0" w:line="198" w:lineRule="atLeast"/>
      <w:jc w:val="center"/>
      <w:rPr>
        <w:rFonts w:ascii="Verdana" w:hAnsi="Verdana"/>
        <w:b/>
        <w:bCs/>
        <w:color w:val="21A73F"/>
        <w:sz w:val="14"/>
        <w:szCs w:val="14"/>
      </w:rPr>
    </w:pPr>
    <w:r>
      <w:rPr>
        <w:rFonts w:ascii="Verdana" w:hAnsi="Verdana" w:cs="Arial"/>
        <w:b/>
        <w:bCs/>
        <w:color w:val="21A73F"/>
        <w:sz w:val="14"/>
        <w:szCs w:val="14"/>
      </w:rPr>
      <w:br/>
    </w:r>
    <w:r w:rsidR="00383972" w:rsidRPr="00033DE5">
      <w:rPr>
        <w:rFonts w:ascii="Verdana" w:hAnsi="Verdana" w:cs="Arial"/>
        <w:b/>
        <w:bCs/>
        <w:color w:val="21A73F"/>
        <w:sz w:val="12"/>
        <w:szCs w:val="14"/>
      </w:rPr>
      <w:t>ul. Sieradzka 29, 60-163 Poznań</w:t>
    </w:r>
    <w:r w:rsidR="00A2428C" w:rsidRPr="00033DE5">
      <w:rPr>
        <w:rFonts w:ascii="Verdana" w:hAnsi="Verdana" w:cs="Arial"/>
        <w:b/>
        <w:bCs/>
        <w:color w:val="21A73F"/>
        <w:sz w:val="12"/>
        <w:szCs w:val="14"/>
      </w:rPr>
      <w:t xml:space="preserve">, </w:t>
    </w:r>
    <w:r w:rsidR="00383972" w:rsidRPr="00033DE5">
      <w:rPr>
        <w:rFonts w:ascii="Verdana" w:hAnsi="Verdana" w:cs="Arial"/>
        <w:b/>
        <w:bCs/>
        <w:color w:val="21A73F"/>
        <w:sz w:val="12"/>
        <w:szCs w:val="14"/>
      </w:rPr>
      <w:t>tel.</w:t>
    </w:r>
    <w:r w:rsidR="00383972" w:rsidRPr="00033DE5">
      <w:rPr>
        <w:rFonts w:ascii="Verdana" w:hAnsi="Verdana" w:cs="Arial"/>
        <w:b/>
        <w:bCs/>
        <w:noProof/>
        <w:color w:val="21A73F"/>
        <w:sz w:val="12"/>
        <w:szCs w:val="14"/>
      </w:rPr>
      <w:t xml:space="preserve"> </w:t>
    </w:r>
    <w:r w:rsidR="00383972" w:rsidRPr="00033DE5">
      <w:rPr>
        <w:rFonts w:ascii="Verdana" w:hAnsi="Verdana" w:cs="Arial"/>
        <w:b/>
        <w:bCs/>
        <w:color w:val="21A73F"/>
        <w:sz w:val="12"/>
        <w:szCs w:val="14"/>
      </w:rPr>
      <w:t xml:space="preserve">61 868 52 72, </w:t>
    </w:r>
    <w:r w:rsidR="00BC1CE7" w:rsidRPr="00033DE5">
      <w:rPr>
        <w:rFonts w:ascii="Verdana" w:hAnsi="Verdana" w:cs="Arial"/>
        <w:b/>
        <w:bCs/>
        <w:color w:val="21A73F"/>
        <w:sz w:val="12"/>
        <w:szCs w:val="14"/>
      </w:rPr>
      <w:t>e</w:t>
    </w:r>
    <w:r w:rsidR="000D6650" w:rsidRPr="00033DE5">
      <w:rPr>
        <w:rFonts w:ascii="Verdana" w:hAnsi="Verdana" w:cs="Arial"/>
        <w:b/>
        <w:bCs/>
        <w:color w:val="21A73F"/>
        <w:sz w:val="12"/>
        <w:szCs w:val="14"/>
      </w:rPr>
      <w:t>-</w:t>
    </w:r>
    <w:r w:rsidR="00BC1CE7" w:rsidRPr="00033DE5">
      <w:rPr>
        <w:rFonts w:ascii="Verdana" w:hAnsi="Verdana" w:cs="Arial"/>
        <w:b/>
        <w:bCs/>
        <w:color w:val="21A73F"/>
        <w:sz w:val="12"/>
        <w:szCs w:val="14"/>
      </w:rPr>
      <w:t>PUAP</w:t>
    </w:r>
    <w:r w:rsidR="000D6650" w:rsidRPr="00033DE5">
      <w:rPr>
        <w:rFonts w:ascii="Verdana" w:hAnsi="Verdana" w:cs="Arial"/>
        <w:b/>
        <w:bCs/>
        <w:color w:val="21A73F"/>
        <w:sz w:val="12"/>
        <w:szCs w:val="14"/>
      </w:rPr>
      <w:t>:</w:t>
    </w:r>
    <w:r w:rsidR="00BC1CE7" w:rsidRPr="00033DE5">
      <w:rPr>
        <w:rFonts w:ascii="Verdana" w:hAnsi="Verdana" w:cs="Arial"/>
        <w:b/>
        <w:bCs/>
        <w:color w:val="21A73F"/>
        <w:sz w:val="12"/>
        <w:szCs w:val="14"/>
      </w:rPr>
      <w:t>/WODR/</w:t>
    </w:r>
    <w:proofErr w:type="spellStart"/>
    <w:r w:rsidR="00BC1CE7" w:rsidRPr="00033DE5">
      <w:rPr>
        <w:rFonts w:ascii="Verdana" w:hAnsi="Verdana" w:cs="Arial"/>
        <w:b/>
        <w:bCs/>
        <w:color w:val="21A73F"/>
        <w:sz w:val="12"/>
        <w:szCs w:val="14"/>
      </w:rPr>
      <w:t>S</w:t>
    </w:r>
    <w:r w:rsidR="000D6650" w:rsidRPr="00033DE5">
      <w:rPr>
        <w:rFonts w:ascii="Verdana" w:hAnsi="Verdana" w:cs="Arial"/>
        <w:b/>
        <w:bCs/>
        <w:color w:val="21A73F"/>
        <w:sz w:val="12"/>
        <w:szCs w:val="14"/>
      </w:rPr>
      <w:t>krytkaESP</w:t>
    </w:r>
    <w:proofErr w:type="spellEnd"/>
    <w:r w:rsidR="00BC1CE7" w:rsidRPr="00033DE5">
      <w:rPr>
        <w:rFonts w:ascii="Verdana" w:hAnsi="Verdana" w:cs="Arial"/>
        <w:b/>
        <w:bCs/>
        <w:color w:val="21A73F"/>
        <w:sz w:val="12"/>
        <w:szCs w:val="14"/>
      </w:rPr>
      <w:t>,</w:t>
    </w:r>
    <w:r w:rsidR="006905A6" w:rsidRPr="00033DE5">
      <w:rPr>
        <w:rFonts w:ascii="Verdana" w:hAnsi="Verdana" w:cs="Arial"/>
        <w:b/>
        <w:bCs/>
        <w:color w:val="21A73F"/>
        <w:sz w:val="12"/>
        <w:szCs w:val="14"/>
      </w:rPr>
      <w:t xml:space="preserve"> </w:t>
    </w:r>
    <w:r w:rsidR="00383972" w:rsidRPr="00033DE5">
      <w:rPr>
        <w:rFonts w:ascii="Verdana" w:hAnsi="Verdana" w:cs="Arial"/>
        <w:b/>
        <w:bCs/>
        <w:color w:val="21A73F"/>
        <w:sz w:val="12"/>
        <w:szCs w:val="14"/>
      </w:rPr>
      <w:t>www.wodr.poznan.pl, wodr@wodr.poznan.pl</w:t>
    </w:r>
    <w:r w:rsidR="00383972" w:rsidRPr="00033DE5">
      <w:rPr>
        <w:rFonts w:ascii="Verdana" w:hAnsi="Verdana" w:cs="Arial"/>
        <w:b/>
        <w:bCs/>
        <w:noProof/>
        <w:color w:val="21A73F"/>
        <w:sz w:val="12"/>
        <w:szCs w:val="14"/>
      </w:rPr>
      <w:t xml:space="preserve"> </w:t>
    </w:r>
    <w:r>
      <w:rPr>
        <w:rFonts w:ascii="Verdana" w:hAnsi="Verdana" w:cs="Arial"/>
        <w:b/>
        <w:bCs/>
        <w:noProof/>
        <w:color w:val="21A73F"/>
        <w:sz w:val="14"/>
        <w:szCs w:val="14"/>
      </w:rPr>
      <w:br/>
    </w:r>
    <w:r>
      <w:rPr>
        <w:rFonts w:ascii="Verdana" w:hAnsi="Verdana" w:cs="Arial"/>
        <w:b/>
        <w:bCs/>
        <w:noProof/>
        <w:color w:val="21A73F"/>
        <w:sz w:val="14"/>
        <w:szCs w:val="14"/>
      </w:rPr>
      <w:br/>
    </w:r>
    <w:r>
      <w:rPr>
        <w:noProof/>
      </w:rPr>
      <w:drawing>
        <wp:inline distT="0" distB="0" distL="0" distR="0" wp14:anchorId="0EF751B9" wp14:editId="4106E213">
          <wp:extent cx="5760085" cy="358140"/>
          <wp:effectExtent l="0" t="0" r="0" b="381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358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83972" w:rsidRPr="00D35CDD">
      <w:rPr>
        <w:rFonts w:ascii="Verdana" w:hAnsi="Verdana" w:cs="Arial"/>
        <w:b/>
        <w:bCs/>
        <w:noProof/>
        <w:color w:val="21A73F"/>
        <w:sz w:val="14"/>
        <w:szCs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888E30" wp14:editId="43C3B103">
              <wp:simplePos x="0" y="0"/>
              <wp:positionH relativeFrom="margin">
                <wp:align>left</wp:align>
              </wp:positionH>
              <wp:positionV relativeFrom="paragraph">
                <wp:posOffset>50165</wp:posOffset>
              </wp:positionV>
              <wp:extent cx="5940000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00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1A73F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03A4AB" id="Łącznik prosty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95pt" to="467.7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uBV4gEAAAAEAAAOAAAAZHJzL2Uyb0RvYy54bWysU8uO1DAQvCPxD5bvTJKBBTaazArtargg&#10;GPH4AI9jT6z1S24zSbhx4M/gv7btZLIrHhJC5ODEdnV1V3VnczUYTU4igHK2odWqpERY7lpljw39&#10;9HH35CUlEJltmXZWNHQUQK+2jx9tel+LteucbkUgSGKh7n1Duxh9XRTAO2EYrJwXFi+lC4ZF3IZj&#10;0QbWI7vRxbosnxe9C60PjgsAPL2ZLuk280speHwnJYhIdEOxtpjXkNdDWovthtXHwHyn+FwG+4cq&#10;DFMWky5UNywy8jmoX6iM4sGBk3HFnSmclIqLrAHVVOVPaj50zIusBc0Bv9gE/4+Wvz3tA1Et9o4S&#10;ywy26MfX79/4F6tuCfoKcSRVcqn3UCP42u7DvAO/D0nyIINJbxRDhuzsuDgrhkg4Hl5cPivxoYSf&#10;74r7QB8gvhbOYD7ABmllk2hWs9MbiJgMoWdIOtaW9FjuZXlRZhg4rdqd0jpdQjgernUgJ4YNX1ev&#10;XjzdpeqR4gEMd9riYdI0qchfcdRiSvBeSPQE666mDGkaxULb3mZHMgsiU4jE9EvQXNafgmZsChN5&#10;Qv82cEHnjM7GJdAo68LvSo3DuVQ54c+qJ61J9sG1Y+5ptgPHLLs1/xJpjh/uc/j9j7u9AwAA//8D&#10;AFBLAwQUAAYACAAAACEAqN+7g9oAAAAEAQAADwAAAGRycy9kb3ducmV2LnhtbEyPzW7CMBCE75V4&#10;B2sr9VKBAy0B0jioqpQD4sTPAzjxNolqr6PYAfP2dbmU42hGM9/k22A0u+DgOksC5rMEGFJtVUeN&#10;gPOpnK6BOS9JSW0JBdzQwbaYPOUyU/ZKB7wcfcNiCblMCmi97zPOXd2ikW5me6TofdvBSB/l0HA1&#10;yGssN5ovkiTlRnYUF1rZ41eL9c9xNAKCSfeHcFvs9uXreVylJ13ZZSnEy3P4/ADmMfj/MPzhR3Qo&#10;IlNlR1KOaQHxiBew2gCL5uZt+Q6sumte5PwRvvgFAAD//wMAUEsBAi0AFAAGAAgAAAAhALaDOJL+&#10;AAAA4QEAABMAAAAAAAAAAAAAAAAAAAAAAFtDb250ZW50X1R5cGVzXS54bWxQSwECLQAUAAYACAAA&#10;ACEAOP0h/9YAAACUAQAACwAAAAAAAAAAAAAAAAAvAQAAX3JlbHMvLnJlbHNQSwECLQAUAAYACAAA&#10;ACEAW27gVeIBAAAABAAADgAAAAAAAAAAAAAAAAAuAgAAZHJzL2Uyb0RvYy54bWxQSwECLQAUAAYA&#10;CAAAACEAqN+7g9oAAAAEAQAADwAAAAAAAAAAAAAAAAA8BAAAZHJzL2Rvd25yZXYueG1sUEsFBgAA&#10;AAAEAAQA8wAAAEMFAAAAAA==&#10;" strokecolor="#21a73f" strokeweight="1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36CAF" w14:textId="77777777" w:rsidR="00C65702" w:rsidRDefault="00C65702" w:rsidP="009C5B9C">
      <w:r>
        <w:separator/>
      </w:r>
    </w:p>
  </w:footnote>
  <w:footnote w:type="continuationSeparator" w:id="0">
    <w:p w14:paraId="3FC43365" w14:textId="77777777" w:rsidR="00C65702" w:rsidRDefault="00C65702" w:rsidP="009C5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FA3F3" w14:textId="0E46C3DF" w:rsidR="00C01A76" w:rsidRDefault="00BC1CE7" w:rsidP="004D19DC">
    <w:pPr>
      <w:pStyle w:val="Nagwek"/>
      <w:jc w:val="center"/>
      <w:rPr>
        <w:rFonts w:ascii="Verdana" w:hAnsi="Verdana" w:cs="Arial"/>
        <w:b/>
        <w:bCs/>
        <w:color w:val="21A73F"/>
        <w:sz w:val="14"/>
        <w:szCs w:val="14"/>
      </w:rPr>
    </w:pPr>
    <w:r>
      <w:rPr>
        <w:rFonts w:ascii="Verdana" w:hAnsi="Verdana" w:cs="Arial"/>
        <w:b/>
        <w:bCs/>
        <w:color w:val="21A73F"/>
        <w:sz w:val="14"/>
        <w:szCs w:val="14"/>
      </w:rPr>
      <w:br/>
    </w:r>
    <w:r w:rsidR="004D19DC">
      <w:rPr>
        <w:rFonts w:ascii="Verdana" w:hAnsi="Verdana" w:cs="Arial"/>
        <w:b/>
        <w:bCs/>
        <w:color w:val="21A73F"/>
        <w:sz w:val="14"/>
        <w:szCs w:val="14"/>
      </w:rPr>
      <w:t>Wielkopolski Ośrodek Doradztwa Rolniczego w Poznaniu</w:t>
    </w:r>
  </w:p>
  <w:p w14:paraId="49798F1B" w14:textId="7DDF715D" w:rsidR="004D19DC" w:rsidRDefault="004D19DC" w:rsidP="004D19DC">
    <w:pPr>
      <w:pStyle w:val="NormalnyWeb"/>
      <w:tabs>
        <w:tab w:val="left" w:pos="984"/>
      </w:tabs>
      <w:spacing w:after="0" w:line="198" w:lineRule="atLeast"/>
    </w:pPr>
    <w:r w:rsidRPr="00D35CDD">
      <w:rPr>
        <w:rFonts w:ascii="Verdana" w:hAnsi="Verdana" w:cs="Arial"/>
        <w:b/>
        <w:bCs/>
        <w:noProof/>
        <w:color w:val="21A73F"/>
        <w:sz w:val="14"/>
        <w:szCs w:val="1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72EBA37" wp14:editId="7D2B120E">
              <wp:simplePos x="0" y="0"/>
              <wp:positionH relativeFrom="margin">
                <wp:align>left</wp:align>
              </wp:positionH>
              <wp:positionV relativeFrom="paragraph">
                <wp:posOffset>50165</wp:posOffset>
              </wp:positionV>
              <wp:extent cx="5940000" cy="0"/>
              <wp:effectExtent l="0" t="0" r="0" b="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00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1A73F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25EFBF" id="Łącznik prosty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95pt" to="467.7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/215AEAAAAEAAAOAAAAZHJzL2Uyb0RvYy54bWysU9uO0zAQfUfiHyy/06SlC2zUdIV2VV4Q&#10;VFw+wHXsxlrf5DFNwhsP/Bn8F2Mnza52QUKIPDgZ+8yZOceTzVVvNDmJAMrZmi4XJSXCctcoe6zp&#10;50+7Z68ogchsw7SzoqaDAHq1ffpk0/lKrFzrdCMCQRILVedr2sboq6IA3grDYOG8sHgoXTAsYhiO&#10;RRNYh+xGF6uyfFF0LjQ+OC4AcPdmPKTbzC+l4PG9lCAi0TXF3mJeQ14PaS22G1YdA/Ot4lMb7B+6&#10;MExZLDpT3bDIyJegHlEZxYMDJ+OCO1M4KRUXWQOqWZYP1HxsmRdZC5oDfrYJ/h8tf3faB6Kamq4p&#10;sczgFf389uM7/2rVLUFfIQ5knVzqPFQIvrb7MEXg9yFJ7mUw6Y1iSJ+dHWZnRR8Jx82Ly3WJDyX8&#10;fFbcJfoA8Y1wBusBXpBWNolmFTu9hYjFEHqGpG1tSYejdllelBkGTqtmp7ROhxCOh2sdyInhha+W&#10;r18+36XukeIeDCNtcTNpGlXkrzhoMRb4ICR6gn0vxwppGsVM29wuJ05tEZlSJJafk6a2/pQ0YVOa&#10;yBP6t4kzOld0Ns6JRlkXftdq7M+tyhF/Vj1qTbIPrhnynWY7cMyyW9Mvkeb4fpzT737c7S8AAAD/&#10;/wMAUEsDBBQABgAIAAAAIQCo37uD2gAAAAQBAAAPAAAAZHJzL2Rvd25yZXYueG1sTI/NbsIwEITv&#10;lXgHayv1UoEDLQHSOKiqlAPixM8DOPE2iWqvo9gB8/Z1uZTjaEYz3+TbYDS74OA6SwLmswQYUm1V&#10;R42A86mcroE5L0lJbQkF3NDBtpg85TJT9koHvBx9w2IJuUwKaL3vM85d3aKRbmZ7pOh928FIH+XQ&#10;cDXIayw3mi+SJOVGdhQXWtnjV4v1z3E0AoJJ94dwW+z25et5XKUnXdllKcTLc/j8AOYx+P8w/OFH&#10;dCgiU2VHUo5pAfGIF7DaAIvm5m35Dqy6a17k/BG++AUAAP//AwBQSwECLQAUAAYACAAAACEAtoM4&#10;kv4AAADhAQAAEwAAAAAAAAAAAAAAAAAAAAAAW0NvbnRlbnRfVHlwZXNdLnhtbFBLAQItABQABgAI&#10;AAAAIQA4/SH/1gAAAJQBAAALAAAAAAAAAAAAAAAAAC8BAABfcmVscy8ucmVsc1BLAQItABQABgAI&#10;AAAAIQCeD/215AEAAAAEAAAOAAAAAAAAAAAAAAAAAC4CAABkcnMvZTJvRG9jLnhtbFBLAQItABQA&#10;BgAIAAAAIQCo37uD2gAAAAQBAAAPAAAAAAAAAAAAAAAAAD4EAABkcnMvZG93bnJldi54bWxQSwUG&#10;AAAAAAQABADzAAAARQUAAAAA&#10;" strokecolor="#21a73f" strokeweight="1.5pt">
              <v:stroke joinstyle="miter"/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06630" w14:textId="323FC751" w:rsidR="00D35CDD" w:rsidRDefault="00383972">
    <w:pPr>
      <w:pStyle w:val="Nagwek"/>
    </w:pPr>
    <w:r>
      <w:rPr>
        <w:noProof/>
      </w:rPr>
      <w:drawing>
        <wp:inline distT="0" distB="0" distL="0" distR="0" wp14:anchorId="53CE4C3C" wp14:editId="2C4F8386">
          <wp:extent cx="2461260" cy="746760"/>
          <wp:effectExtent l="0" t="0" r="0" b="0"/>
          <wp:docPr id="10" name="Obraz 10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126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1EA2D9" w14:textId="77777777" w:rsidR="00A2428C" w:rsidRDefault="00A242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31E3"/>
    <w:multiLevelType w:val="hybridMultilevel"/>
    <w:tmpl w:val="18ACBED0"/>
    <w:lvl w:ilvl="0" w:tplc="211820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36F21"/>
    <w:multiLevelType w:val="hybridMultilevel"/>
    <w:tmpl w:val="DD6AAA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5701A9"/>
    <w:multiLevelType w:val="hybridMultilevel"/>
    <w:tmpl w:val="C952DE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AA73B8">
      <w:numFmt w:val="bullet"/>
      <w:lvlText w:val="•"/>
      <w:lvlJc w:val="left"/>
      <w:pPr>
        <w:ind w:left="1785" w:hanging="705"/>
      </w:pPr>
      <w:rPr>
        <w:rFonts w:ascii="Calibri" w:eastAsiaTheme="minorHAnsi" w:hAnsi="Calibri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B9C"/>
    <w:rsid w:val="00033DE5"/>
    <w:rsid w:val="000536F1"/>
    <w:rsid w:val="000D6650"/>
    <w:rsid w:val="001036DA"/>
    <w:rsid w:val="00114F6F"/>
    <w:rsid w:val="00134ED9"/>
    <w:rsid w:val="002249BF"/>
    <w:rsid w:val="002619CB"/>
    <w:rsid w:val="00383972"/>
    <w:rsid w:val="003B2817"/>
    <w:rsid w:val="004D19DC"/>
    <w:rsid w:val="004E6339"/>
    <w:rsid w:val="0057468A"/>
    <w:rsid w:val="005A0208"/>
    <w:rsid w:val="005C374B"/>
    <w:rsid w:val="005E7299"/>
    <w:rsid w:val="00653C0F"/>
    <w:rsid w:val="00681C5F"/>
    <w:rsid w:val="006905A6"/>
    <w:rsid w:val="006C1464"/>
    <w:rsid w:val="00765F11"/>
    <w:rsid w:val="007B3EF4"/>
    <w:rsid w:val="00877A35"/>
    <w:rsid w:val="00903A70"/>
    <w:rsid w:val="009201A8"/>
    <w:rsid w:val="00970A93"/>
    <w:rsid w:val="009A17AE"/>
    <w:rsid w:val="009B196F"/>
    <w:rsid w:val="009C5B9C"/>
    <w:rsid w:val="00A2428C"/>
    <w:rsid w:val="00A76D61"/>
    <w:rsid w:val="00A81199"/>
    <w:rsid w:val="00A932E0"/>
    <w:rsid w:val="00B54F41"/>
    <w:rsid w:val="00B83D27"/>
    <w:rsid w:val="00B96817"/>
    <w:rsid w:val="00B972C6"/>
    <w:rsid w:val="00BC1CE7"/>
    <w:rsid w:val="00BE3D3B"/>
    <w:rsid w:val="00BF70F6"/>
    <w:rsid w:val="00C01A76"/>
    <w:rsid w:val="00C20BE4"/>
    <w:rsid w:val="00C65702"/>
    <w:rsid w:val="00C66B5A"/>
    <w:rsid w:val="00C854E6"/>
    <w:rsid w:val="00CE1238"/>
    <w:rsid w:val="00D073CA"/>
    <w:rsid w:val="00D10A53"/>
    <w:rsid w:val="00D20936"/>
    <w:rsid w:val="00D24CED"/>
    <w:rsid w:val="00D31A57"/>
    <w:rsid w:val="00D35CDD"/>
    <w:rsid w:val="00D54751"/>
    <w:rsid w:val="00D71898"/>
    <w:rsid w:val="00DB20C6"/>
    <w:rsid w:val="00DE3A9E"/>
    <w:rsid w:val="00EB71E1"/>
    <w:rsid w:val="00EC5D66"/>
    <w:rsid w:val="00EF6D5C"/>
    <w:rsid w:val="00F2170B"/>
    <w:rsid w:val="00F37945"/>
    <w:rsid w:val="00F40D9E"/>
    <w:rsid w:val="00FE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8CC189"/>
  <w15:chartTrackingRefBased/>
  <w15:docId w15:val="{4F917865-04FD-46E2-876B-112CDF5B0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3D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5B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5B9C"/>
  </w:style>
  <w:style w:type="paragraph" w:styleId="Stopka">
    <w:name w:val="footer"/>
    <w:basedOn w:val="Normalny"/>
    <w:link w:val="StopkaZnak"/>
    <w:uiPriority w:val="99"/>
    <w:unhideWhenUsed/>
    <w:rsid w:val="009C5B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5B9C"/>
  </w:style>
  <w:style w:type="paragraph" w:styleId="NormalnyWeb">
    <w:name w:val="Normal (Web)"/>
    <w:basedOn w:val="Normalny"/>
    <w:uiPriority w:val="99"/>
    <w:unhideWhenUsed/>
    <w:rsid w:val="00D10A53"/>
    <w:pPr>
      <w:spacing w:before="100" w:beforeAutospacing="1" w:after="119"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D19DC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C66B5A"/>
    <w:pPr>
      <w:spacing w:after="0" w:line="240" w:lineRule="auto"/>
    </w:pPr>
  </w:style>
  <w:style w:type="paragraph" w:styleId="Tekstpodstawowy">
    <w:name w:val="Body Text"/>
    <w:basedOn w:val="Normalny"/>
    <w:link w:val="TekstpodstawowyZnak"/>
    <w:semiHidden/>
    <w:rsid w:val="00A932E0"/>
    <w:pPr>
      <w:spacing w:after="200" w:line="276" w:lineRule="auto"/>
      <w:jc w:val="both"/>
    </w:pPr>
    <w:rPr>
      <w:rFonts w:ascii="Arial" w:eastAsia="Calibri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932E0"/>
    <w:rPr>
      <w:rFonts w:ascii="Arial" w:eastAsia="Calibri" w:hAnsi="Arial" w:cs="Times New Roman"/>
      <w:sz w:val="24"/>
    </w:rPr>
  </w:style>
  <w:style w:type="paragraph" w:styleId="Akapitzlist">
    <w:name w:val="List Paragraph"/>
    <w:basedOn w:val="Normalny"/>
    <w:uiPriority w:val="34"/>
    <w:qFormat/>
    <w:rsid w:val="00A93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0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a.kaczmarek@wodr.poznan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D48B2-C28B-4E61-8F56-C81FD9F5C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465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BENEFIT HOME</dc:creator>
  <cp:keywords/>
  <dc:description/>
  <cp:lastModifiedBy>Marta Kaczmarek</cp:lastModifiedBy>
  <cp:revision>5</cp:revision>
  <dcterms:created xsi:type="dcterms:W3CDTF">2023-06-20T08:00:00Z</dcterms:created>
  <dcterms:modified xsi:type="dcterms:W3CDTF">2023-06-20T08:24:00Z</dcterms:modified>
</cp:coreProperties>
</file>