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81B0" w14:textId="77777777" w:rsidR="00A702B1" w:rsidRDefault="00DF5DE3" w:rsidP="00DF5DE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ED4754">
        <w:rPr>
          <w:rFonts w:ascii="Times New Roman" w:hAnsi="Times New Roman" w:cs="Times New Roman"/>
          <w:i/>
          <w:sz w:val="20"/>
          <w:szCs w:val="20"/>
        </w:rPr>
        <w:t>Załącznik nr 3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Wniosku o płatność</w:t>
      </w:r>
      <w:r w:rsidR="00257F58">
        <w:rPr>
          <w:rFonts w:ascii="Times New Roman" w:hAnsi="Times New Roman" w:cs="Times New Roman"/>
          <w:i/>
          <w:sz w:val="20"/>
          <w:szCs w:val="20"/>
        </w:rPr>
        <w:t xml:space="preserve"> – najemcy lokali mieszkalnych</w:t>
      </w:r>
      <w:r w:rsidR="00257F58">
        <w:rPr>
          <w:rFonts w:ascii="Times New Roman" w:hAnsi="Times New Roman" w:cs="Times New Roman"/>
          <w:i/>
          <w:sz w:val="20"/>
          <w:szCs w:val="20"/>
        </w:rPr>
        <w:br/>
        <w:t>z zasobów gminy</w:t>
      </w:r>
    </w:p>
    <w:p w14:paraId="60ED2157" w14:textId="77777777" w:rsidR="00BF7FD3" w:rsidRDefault="00BF7FD3" w:rsidP="00DF5DE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424EFBC" w14:textId="77777777" w:rsidR="00BF7FD3" w:rsidRDefault="00B6721A" w:rsidP="00B170AD">
      <w:pPr>
        <w:jc w:val="center"/>
        <w:rPr>
          <w:rFonts w:ascii="Times New Roman" w:hAnsi="Times New Roman" w:cs="Times New Roman"/>
          <w:sz w:val="26"/>
          <w:szCs w:val="26"/>
        </w:rPr>
      </w:pPr>
      <w:r w:rsidRPr="00B170AD">
        <w:rPr>
          <w:rFonts w:ascii="Times New Roman" w:hAnsi="Times New Roman" w:cs="Times New Roman"/>
          <w:sz w:val="26"/>
          <w:szCs w:val="26"/>
        </w:rPr>
        <w:t xml:space="preserve">Protokół odbioru prac Wykonawcy w ramach Programu Priorytetowego „Ciepłe Mieszkanie” </w:t>
      </w:r>
      <w:r w:rsidR="00B170AD">
        <w:rPr>
          <w:rFonts w:ascii="Times New Roman" w:hAnsi="Times New Roman" w:cs="Times New Roman"/>
          <w:sz w:val="26"/>
          <w:szCs w:val="26"/>
        </w:rPr>
        <w:br/>
      </w:r>
      <w:r w:rsidRPr="00B170AD">
        <w:rPr>
          <w:rFonts w:ascii="Times New Roman" w:hAnsi="Times New Roman" w:cs="Times New Roman"/>
          <w:sz w:val="26"/>
          <w:szCs w:val="26"/>
        </w:rPr>
        <w:t>w Gminie Żagań o statusie miejskim</w:t>
      </w:r>
    </w:p>
    <w:p w14:paraId="180DACB5" w14:textId="77777777" w:rsidR="00B170AD" w:rsidRPr="00B170AD" w:rsidRDefault="00B170AD" w:rsidP="00B170A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FA75213" w14:textId="77777777" w:rsidR="00A80953" w:rsidRPr="000F7332" w:rsidRDefault="00DA5707" w:rsidP="00DA570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332">
        <w:rPr>
          <w:rFonts w:ascii="Times New Roman" w:hAnsi="Times New Roman" w:cs="Times New Roman"/>
          <w:b/>
          <w:sz w:val="24"/>
          <w:szCs w:val="24"/>
        </w:rPr>
        <w:t>DANE OGÓLNE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710"/>
        <w:gridCol w:w="6984"/>
      </w:tblGrid>
      <w:tr w:rsidR="00DA5707" w14:paraId="794CC774" w14:textId="77777777" w:rsidTr="0055314C">
        <w:trPr>
          <w:trHeight w:val="609"/>
        </w:trPr>
        <w:tc>
          <w:tcPr>
            <w:tcW w:w="2725" w:type="dxa"/>
            <w:vAlign w:val="center"/>
          </w:tcPr>
          <w:p w14:paraId="31049731" w14:textId="77777777" w:rsidR="00DA5707" w:rsidRDefault="00DA5707" w:rsidP="00FE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 Umowy </w:t>
            </w:r>
            <w:r w:rsidR="006440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dofinansowanie</w:t>
            </w:r>
          </w:p>
        </w:tc>
        <w:tc>
          <w:tcPr>
            <w:tcW w:w="7088" w:type="dxa"/>
          </w:tcPr>
          <w:p w14:paraId="1829090C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07" w14:paraId="66481ABF" w14:textId="77777777" w:rsidTr="0055314C">
        <w:trPr>
          <w:trHeight w:val="844"/>
        </w:trPr>
        <w:tc>
          <w:tcPr>
            <w:tcW w:w="2725" w:type="dxa"/>
            <w:vAlign w:val="center"/>
          </w:tcPr>
          <w:p w14:paraId="118CB2E4" w14:textId="77777777" w:rsidR="00DA5707" w:rsidRDefault="00DA5707" w:rsidP="00FE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miejsce sporządzenia protokołu</w:t>
            </w:r>
          </w:p>
        </w:tc>
        <w:tc>
          <w:tcPr>
            <w:tcW w:w="7088" w:type="dxa"/>
          </w:tcPr>
          <w:p w14:paraId="5DB79125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07" w14:paraId="09E53E13" w14:textId="77777777" w:rsidTr="0055314C">
        <w:trPr>
          <w:trHeight w:val="985"/>
        </w:trPr>
        <w:tc>
          <w:tcPr>
            <w:tcW w:w="2725" w:type="dxa"/>
            <w:vAlign w:val="center"/>
          </w:tcPr>
          <w:p w14:paraId="7736F736" w14:textId="77777777" w:rsidR="00DA5707" w:rsidRDefault="00DA5707" w:rsidP="00FE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07">
              <w:rPr>
                <w:rFonts w:ascii="Times New Roman" w:hAnsi="Times New Roman" w:cs="Times New Roman"/>
                <w:sz w:val="24"/>
                <w:szCs w:val="24"/>
              </w:rPr>
              <w:t>Termin wykonani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prac (wpisać datę rozpoczęcia </w:t>
            </w:r>
            <w:r w:rsidRPr="00DA5707">
              <w:rPr>
                <w:rFonts w:ascii="Times New Roman" w:hAnsi="Times New Roman" w:cs="Times New Roman"/>
                <w:sz w:val="24"/>
                <w:szCs w:val="24"/>
              </w:rPr>
              <w:t>i zakończenia)</w:t>
            </w:r>
          </w:p>
        </w:tc>
        <w:tc>
          <w:tcPr>
            <w:tcW w:w="7088" w:type="dxa"/>
          </w:tcPr>
          <w:p w14:paraId="12B6CD0E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07" w14:paraId="71E0C322" w14:textId="77777777" w:rsidTr="00FE25E2">
        <w:trPr>
          <w:trHeight w:val="999"/>
        </w:trPr>
        <w:tc>
          <w:tcPr>
            <w:tcW w:w="2725" w:type="dxa"/>
            <w:vAlign w:val="center"/>
          </w:tcPr>
          <w:p w14:paraId="3A8B03EB" w14:textId="77777777" w:rsidR="00DA5707" w:rsidRDefault="00A86167" w:rsidP="00FE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4E607F">
              <w:rPr>
                <w:rFonts w:ascii="Times New Roman" w:hAnsi="Times New Roman" w:cs="Times New Roman"/>
                <w:sz w:val="24"/>
                <w:szCs w:val="24"/>
              </w:rPr>
              <w:t xml:space="preserve">lokalu </w:t>
            </w:r>
            <w:r w:rsidRPr="00A86167">
              <w:rPr>
                <w:rFonts w:ascii="Times New Roman" w:hAnsi="Times New Roman" w:cs="Times New Roman"/>
                <w:sz w:val="24"/>
                <w:szCs w:val="24"/>
              </w:rPr>
              <w:t>mieszkalnego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6167">
              <w:rPr>
                <w:rFonts w:ascii="Times New Roman" w:hAnsi="Times New Roman" w:cs="Times New Roman"/>
                <w:sz w:val="24"/>
                <w:szCs w:val="24"/>
              </w:rPr>
              <w:t xml:space="preserve"> w którym wykonano prace</w:t>
            </w:r>
          </w:p>
        </w:tc>
        <w:tc>
          <w:tcPr>
            <w:tcW w:w="7088" w:type="dxa"/>
          </w:tcPr>
          <w:p w14:paraId="02221DE0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07" w14:paraId="3EE33C29" w14:textId="77777777" w:rsidTr="00783B9B">
        <w:trPr>
          <w:trHeight w:val="2135"/>
        </w:trPr>
        <w:tc>
          <w:tcPr>
            <w:tcW w:w="2725" w:type="dxa"/>
            <w:vAlign w:val="center"/>
          </w:tcPr>
          <w:p w14:paraId="56AAE85D" w14:textId="77777777" w:rsidR="00DA5707" w:rsidRDefault="00B5271B" w:rsidP="00FE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1B">
              <w:rPr>
                <w:rFonts w:ascii="Times New Roman" w:hAnsi="Times New Roman" w:cs="Times New Roman"/>
                <w:sz w:val="24"/>
                <w:szCs w:val="24"/>
              </w:rPr>
              <w:t>Nazwa i adres wykonawcy prac (pieczęć firmowa wykonawcy)</w:t>
            </w:r>
          </w:p>
        </w:tc>
        <w:tc>
          <w:tcPr>
            <w:tcW w:w="7088" w:type="dxa"/>
          </w:tcPr>
          <w:p w14:paraId="75A10FAC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07" w14:paraId="4E9532BA" w14:textId="77777777" w:rsidTr="00783B9B">
        <w:trPr>
          <w:trHeight w:val="1131"/>
        </w:trPr>
        <w:tc>
          <w:tcPr>
            <w:tcW w:w="2725" w:type="dxa"/>
            <w:vAlign w:val="center"/>
          </w:tcPr>
          <w:p w14:paraId="2E87C258" w14:textId="77777777" w:rsidR="00DA5707" w:rsidRDefault="00FE25E2" w:rsidP="00FE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5E2">
              <w:rPr>
                <w:rFonts w:ascii="Times New Roman" w:hAnsi="Times New Roman" w:cs="Times New Roman"/>
                <w:sz w:val="24"/>
                <w:szCs w:val="24"/>
              </w:rPr>
              <w:t>Imię i nazwisko odbiorcy prac (Beneficjenta końcowego)</w:t>
            </w:r>
          </w:p>
        </w:tc>
        <w:tc>
          <w:tcPr>
            <w:tcW w:w="7088" w:type="dxa"/>
          </w:tcPr>
          <w:p w14:paraId="29376E74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C7FA90" w14:textId="77777777" w:rsidR="00BF7FD3" w:rsidRDefault="00BF7FD3" w:rsidP="00B170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43CDB" w14:textId="77777777" w:rsidR="00B170AD" w:rsidRPr="00DA5707" w:rsidRDefault="00B170AD" w:rsidP="00B170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F6F89" w14:textId="77777777" w:rsidR="00E7382B" w:rsidRPr="00BF7FD3" w:rsidRDefault="008F79FA" w:rsidP="00BF7FD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332">
        <w:rPr>
          <w:rFonts w:ascii="Times New Roman" w:hAnsi="Times New Roman" w:cs="Times New Roman"/>
          <w:b/>
          <w:sz w:val="24"/>
          <w:szCs w:val="24"/>
        </w:rPr>
        <w:t>ZAKRES WYKONANYCH PRAC – ZGODNIE Z ZESTAWIENIEM RZECZOWO-FINANSOWYM DO UMOWY O DOFINANSOWANIE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389"/>
        <w:gridCol w:w="3305"/>
      </w:tblGrid>
      <w:tr w:rsidR="00440490" w14:paraId="5B375B4D" w14:textId="77777777" w:rsidTr="00440490">
        <w:trPr>
          <w:trHeight w:val="326"/>
        </w:trPr>
        <w:tc>
          <w:tcPr>
            <w:tcW w:w="6552" w:type="dxa"/>
            <w:vAlign w:val="center"/>
          </w:tcPr>
          <w:p w14:paraId="5666834E" w14:textId="77777777" w:rsidR="00440490" w:rsidRPr="00440490" w:rsidRDefault="00440490" w:rsidP="005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90">
              <w:rPr>
                <w:rFonts w:ascii="Times New Roman" w:hAnsi="Times New Roman" w:cs="Times New Roman"/>
                <w:b/>
                <w:sz w:val="24"/>
                <w:szCs w:val="24"/>
              </w:rPr>
              <w:t>Demontaż źródła ciepła</w:t>
            </w:r>
          </w:p>
        </w:tc>
        <w:tc>
          <w:tcPr>
            <w:tcW w:w="3368" w:type="dxa"/>
            <w:vMerge w:val="restart"/>
            <w:vAlign w:val="center"/>
          </w:tcPr>
          <w:p w14:paraId="35C82B71" w14:textId="77777777" w:rsidR="00440490" w:rsidRPr="00440490" w:rsidRDefault="00440490" w:rsidP="00440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wyłączonych z użytku źródeł ciepła na paliwo stałe </w:t>
            </w:r>
          </w:p>
        </w:tc>
      </w:tr>
      <w:tr w:rsidR="00440490" w14:paraId="0E43C111" w14:textId="77777777" w:rsidTr="00440490">
        <w:tc>
          <w:tcPr>
            <w:tcW w:w="6552" w:type="dxa"/>
            <w:vAlign w:val="center"/>
          </w:tcPr>
          <w:p w14:paraId="75B67D39" w14:textId="77777777" w:rsidR="00440490" w:rsidRDefault="00440490" w:rsidP="0044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2">
              <w:rPr>
                <w:rFonts w:ascii="Times New Roman" w:hAnsi="Times New Roman" w:cs="Times New Roman"/>
                <w:sz w:val="24"/>
                <w:szCs w:val="24"/>
              </w:rPr>
              <w:t>Rodzaje wyłączonych z użytku nieefektywnych źródeł ciepła na paliwo stałe (np. kominek, piec kaflo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wy, kocioł na węgiel, biomasę, </w:t>
            </w:r>
            <w:r w:rsidRPr="00626B82">
              <w:rPr>
                <w:rFonts w:ascii="Times New Roman" w:hAnsi="Times New Roman" w:cs="Times New Roman"/>
                <w:sz w:val="24"/>
                <w:szCs w:val="24"/>
              </w:rPr>
              <w:t>piec wolnostojący typu koza, trzon kuchenny)</w:t>
            </w:r>
          </w:p>
        </w:tc>
        <w:tc>
          <w:tcPr>
            <w:tcW w:w="3368" w:type="dxa"/>
            <w:vMerge/>
          </w:tcPr>
          <w:p w14:paraId="74EEF541" w14:textId="77777777" w:rsidR="00440490" w:rsidRDefault="00440490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B82" w14:paraId="6E0E0DA7" w14:textId="77777777" w:rsidTr="00440490">
        <w:trPr>
          <w:trHeight w:val="1562"/>
        </w:trPr>
        <w:tc>
          <w:tcPr>
            <w:tcW w:w="6552" w:type="dxa"/>
          </w:tcPr>
          <w:p w14:paraId="585265CB" w14:textId="77777777" w:rsidR="00626B82" w:rsidRDefault="00626B82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14:paraId="6C17F48F" w14:textId="77777777" w:rsidR="00626B82" w:rsidRDefault="00626B82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2EBBAD" w14:textId="77777777" w:rsidR="00B170AD" w:rsidRDefault="00B170AD" w:rsidP="00E7382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245"/>
        <w:gridCol w:w="3202"/>
        <w:gridCol w:w="3247"/>
      </w:tblGrid>
      <w:tr w:rsidR="00676B26" w14:paraId="6D2D8BF4" w14:textId="77777777" w:rsidTr="008C40A4">
        <w:tc>
          <w:tcPr>
            <w:tcW w:w="9920" w:type="dxa"/>
            <w:gridSpan w:val="3"/>
          </w:tcPr>
          <w:p w14:paraId="17E2A701" w14:textId="77777777" w:rsidR="00676B26" w:rsidRPr="00676B26" w:rsidRDefault="00676B26" w:rsidP="005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Zakup i montaż nowego źródła ciepła</w:t>
            </w:r>
          </w:p>
        </w:tc>
      </w:tr>
      <w:tr w:rsidR="00574BD1" w14:paraId="52626EEF" w14:textId="77777777" w:rsidTr="00044075">
        <w:tc>
          <w:tcPr>
            <w:tcW w:w="3307" w:type="dxa"/>
          </w:tcPr>
          <w:p w14:paraId="075F117F" w14:textId="77777777" w:rsidR="00574BD1" w:rsidRDefault="00574BD1" w:rsidP="0057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nowego źródła ciepła – wpisać zgodnie z kategorią kosztów kwalifikowanych</w:t>
            </w:r>
          </w:p>
        </w:tc>
        <w:tc>
          <w:tcPr>
            <w:tcW w:w="6613" w:type="dxa"/>
            <w:gridSpan w:val="2"/>
          </w:tcPr>
          <w:p w14:paraId="652EE05E" w14:textId="77777777" w:rsidR="00574BD1" w:rsidRDefault="00574BD1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B26" w14:paraId="5861DAA5" w14:textId="77777777" w:rsidTr="00676B26">
        <w:tc>
          <w:tcPr>
            <w:tcW w:w="3307" w:type="dxa"/>
          </w:tcPr>
          <w:p w14:paraId="2546992C" w14:textId="77777777" w:rsidR="00676B26" w:rsidRPr="001C5270" w:rsidRDefault="001C5270" w:rsidP="00626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70">
              <w:rPr>
                <w:rFonts w:ascii="Times New Roman" w:hAnsi="Times New Roman" w:cs="Times New Roman"/>
                <w:b/>
                <w:sz w:val="24"/>
                <w:szCs w:val="24"/>
              </w:rPr>
              <w:t>Producent</w:t>
            </w:r>
          </w:p>
        </w:tc>
        <w:tc>
          <w:tcPr>
            <w:tcW w:w="3306" w:type="dxa"/>
          </w:tcPr>
          <w:p w14:paraId="206EF85D" w14:textId="77777777" w:rsidR="00676B26" w:rsidRPr="001C5270" w:rsidRDefault="001C5270" w:rsidP="00626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Model </w:t>
            </w:r>
          </w:p>
        </w:tc>
        <w:tc>
          <w:tcPr>
            <w:tcW w:w="3307" w:type="dxa"/>
          </w:tcPr>
          <w:p w14:paraId="5C3AD748" w14:textId="77777777" w:rsidR="00676B26" w:rsidRPr="001C5270" w:rsidRDefault="001C5270" w:rsidP="00626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70">
              <w:rPr>
                <w:rFonts w:ascii="Times New Roman" w:hAnsi="Times New Roman" w:cs="Times New Roman"/>
                <w:b/>
                <w:sz w:val="24"/>
                <w:szCs w:val="24"/>
              </w:rPr>
              <w:t>Moc</w:t>
            </w:r>
          </w:p>
        </w:tc>
      </w:tr>
      <w:tr w:rsidR="00676B26" w14:paraId="7130450A" w14:textId="77777777" w:rsidTr="0044531E">
        <w:trPr>
          <w:trHeight w:val="1838"/>
        </w:trPr>
        <w:tc>
          <w:tcPr>
            <w:tcW w:w="3307" w:type="dxa"/>
          </w:tcPr>
          <w:p w14:paraId="3D0DBE96" w14:textId="77777777" w:rsidR="00676B26" w:rsidRDefault="00676B26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14:paraId="535567BE" w14:textId="77777777" w:rsidR="00676B26" w:rsidRDefault="00676B26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14:paraId="0E79C968" w14:textId="77777777" w:rsidR="00676B26" w:rsidRDefault="00676B26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7" w14:paraId="4C00A9D2" w14:textId="77777777" w:rsidTr="0044531E">
        <w:trPr>
          <w:cantSplit/>
          <w:trHeight w:val="408"/>
        </w:trPr>
        <w:tc>
          <w:tcPr>
            <w:tcW w:w="6615" w:type="dxa"/>
            <w:gridSpan w:val="2"/>
            <w:vAlign w:val="center"/>
          </w:tcPr>
          <w:p w14:paraId="63D57B8E" w14:textId="77777777" w:rsidR="00D30CE7" w:rsidRPr="00F814BA" w:rsidRDefault="00D30CE7" w:rsidP="00F814BA"/>
        </w:tc>
        <w:tc>
          <w:tcPr>
            <w:tcW w:w="3305" w:type="dxa"/>
            <w:vAlign w:val="center"/>
          </w:tcPr>
          <w:p w14:paraId="0FF1D839" w14:textId="77777777" w:rsidR="00D30CE7" w:rsidRPr="009F1F13" w:rsidRDefault="00D30CE7" w:rsidP="00D30CE7">
            <w:pPr>
              <w:ind w:left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13">
              <w:rPr>
                <w:rFonts w:ascii="Times New Roman" w:hAnsi="Times New Roman" w:cs="Times New Roman"/>
                <w:b/>
                <w:sz w:val="24"/>
                <w:szCs w:val="24"/>
              </w:rPr>
              <w:t>TAK/NIE/NIE DOTYCZY</w:t>
            </w:r>
          </w:p>
        </w:tc>
      </w:tr>
      <w:tr w:rsidR="00D30CE7" w14:paraId="1D12D110" w14:textId="77777777" w:rsidTr="0044531E">
        <w:trPr>
          <w:trHeight w:val="829"/>
        </w:trPr>
        <w:tc>
          <w:tcPr>
            <w:tcW w:w="6613" w:type="dxa"/>
            <w:gridSpan w:val="2"/>
          </w:tcPr>
          <w:p w14:paraId="507FB016" w14:textId="6223A473" w:rsidR="00D30CE7" w:rsidRDefault="00D30CE7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</w:t>
            </w:r>
            <w:r w:rsidR="004166D2">
              <w:rPr>
                <w:rFonts w:ascii="Times New Roman" w:hAnsi="Times New Roman" w:cs="Times New Roman"/>
                <w:sz w:val="24"/>
                <w:szCs w:val="24"/>
              </w:rPr>
              <w:t xml:space="preserve">zypadku kotła na </w:t>
            </w:r>
            <w:proofErr w:type="spellStart"/>
            <w:r w:rsidR="004166D2">
              <w:rPr>
                <w:rFonts w:ascii="Times New Roman" w:hAnsi="Times New Roman" w:cs="Times New Roman"/>
                <w:sz w:val="24"/>
                <w:szCs w:val="24"/>
              </w:rPr>
              <w:t>pellet</w:t>
            </w:r>
            <w:proofErr w:type="spellEnd"/>
            <w:r w:rsidR="004166D2">
              <w:rPr>
                <w:rFonts w:ascii="Times New Roman" w:hAnsi="Times New Roman" w:cs="Times New Roman"/>
                <w:sz w:val="24"/>
                <w:szCs w:val="24"/>
              </w:rPr>
              <w:t xml:space="preserve"> drzewny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podwyższonym standardzie</w:t>
            </w:r>
            <w:r w:rsidR="004166D2">
              <w:rPr>
                <w:rFonts w:ascii="Times New Roman" w:hAnsi="Times New Roman" w:cs="Times New Roman"/>
                <w:sz w:val="24"/>
                <w:szCs w:val="24"/>
              </w:rPr>
              <w:t xml:space="preserve"> z automatycznym podawaniem</w:t>
            </w:r>
            <w:r w:rsidR="0018452A">
              <w:rPr>
                <w:rFonts w:ascii="Times New Roman" w:hAnsi="Times New Roman" w:cs="Times New Roman"/>
                <w:sz w:val="24"/>
                <w:szCs w:val="24"/>
              </w:rPr>
              <w:t xml:space="preserve"> lub kotła</w:t>
            </w:r>
            <w:r w:rsidR="002A6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52A">
              <w:rPr>
                <w:rFonts w:ascii="Times New Roman" w:hAnsi="Times New Roman" w:cs="Times New Roman"/>
                <w:sz w:val="24"/>
                <w:szCs w:val="24"/>
              </w:rPr>
              <w:t>zgazowującego drewno o podwyższonym standardzie</w:t>
            </w:r>
            <w:r w:rsidR="00D3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potwierdzam, że zamontowany kocioł nie posiada rusztu awaryjnego lub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przedpaleniska</w:t>
            </w:r>
            <w:proofErr w:type="spellEnd"/>
            <w:r w:rsidR="00924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4D930AD1" w14:textId="77777777" w:rsidR="00D30CE7" w:rsidRDefault="00D30CE7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EB242F" w14:textId="77777777" w:rsidR="00676B26" w:rsidRDefault="00676B26" w:rsidP="00E7382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35"/>
        <w:gridCol w:w="2778"/>
        <w:gridCol w:w="2481"/>
      </w:tblGrid>
      <w:tr w:rsidR="005E23CD" w14:paraId="15F24D3C" w14:textId="77777777" w:rsidTr="00E7382B">
        <w:tc>
          <w:tcPr>
            <w:tcW w:w="4568" w:type="dxa"/>
          </w:tcPr>
          <w:p w14:paraId="58D802F4" w14:textId="77777777" w:rsidR="005E23CD" w:rsidRPr="005E23CD" w:rsidRDefault="005E23CD" w:rsidP="005E2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CD">
              <w:rPr>
                <w:rFonts w:ascii="Times New Roman" w:hAnsi="Times New Roman" w:cs="Times New Roman"/>
                <w:b/>
                <w:sz w:val="24"/>
                <w:szCs w:val="24"/>
              </w:rPr>
              <w:t>Zakup i montaż instalacji centralnego ogrzewania, ciepłej wody użytkowej, przyłącza, instalacji wewnętrznej od przyłącza do źródła ciepła, wentylacji mechanicznej z odzyskiem ciepła</w:t>
            </w:r>
          </w:p>
        </w:tc>
        <w:tc>
          <w:tcPr>
            <w:tcW w:w="2835" w:type="dxa"/>
            <w:vMerge w:val="restart"/>
          </w:tcPr>
          <w:p w14:paraId="71F6296C" w14:textId="77777777" w:rsidR="005E23CD" w:rsidRPr="005E23CD" w:rsidRDefault="005E23CD" w:rsidP="005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CD">
              <w:rPr>
                <w:rFonts w:ascii="Times New Roman" w:hAnsi="Times New Roman" w:cs="Times New Roman"/>
                <w:b/>
                <w:sz w:val="24"/>
                <w:szCs w:val="24"/>
              </w:rPr>
              <w:t>Model, moc, producent (dotyczy urządzeń wchodzących w skład c.o./c.w.u. oraz urządzeń dotyczących wentylacji np. pomp ciepła do c.w.u., kolektorów słonecznych</w:t>
            </w:r>
            <w:r w:rsidR="00E7382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17" w:type="dxa"/>
            <w:vMerge w:val="restart"/>
          </w:tcPr>
          <w:p w14:paraId="0BA00BD3" w14:textId="77777777" w:rsidR="005E23CD" w:rsidRPr="005E23CD" w:rsidRDefault="005E23CD" w:rsidP="005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CD">
              <w:rPr>
                <w:rFonts w:ascii="Times New Roman" w:hAnsi="Times New Roman" w:cs="Times New Roman"/>
                <w:b/>
                <w:sz w:val="24"/>
                <w:szCs w:val="24"/>
              </w:rPr>
              <w:t>Liczba podstawowych elementów np. grzejników, urządzeń, instalacji</w:t>
            </w:r>
          </w:p>
        </w:tc>
      </w:tr>
      <w:tr w:rsidR="005E23CD" w14:paraId="7DC11273" w14:textId="77777777" w:rsidTr="00E7382B">
        <w:tc>
          <w:tcPr>
            <w:tcW w:w="4568" w:type="dxa"/>
            <w:vAlign w:val="center"/>
          </w:tcPr>
          <w:p w14:paraId="0B89B763" w14:textId="77777777" w:rsidR="005E23CD" w:rsidRDefault="005E23CD" w:rsidP="005E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zamontowanej instalacji</w:t>
            </w:r>
          </w:p>
        </w:tc>
        <w:tc>
          <w:tcPr>
            <w:tcW w:w="2835" w:type="dxa"/>
            <w:vMerge/>
          </w:tcPr>
          <w:p w14:paraId="3D4D1A78" w14:textId="77777777" w:rsidR="005E23CD" w:rsidRDefault="005E23CD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14:paraId="51FD4EB3" w14:textId="77777777" w:rsidR="005E23CD" w:rsidRDefault="005E23CD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EA" w14:paraId="4D0DA858" w14:textId="77777777" w:rsidTr="00875C2E">
        <w:trPr>
          <w:trHeight w:val="2081"/>
        </w:trPr>
        <w:tc>
          <w:tcPr>
            <w:tcW w:w="4568" w:type="dxa"/>
          </w:tcPr>
          <w:p w14:paraId="72EDB56B" w14:textId="77777777" w:rsidR="009936EA" w:rsidRDefault="009936EA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55BC97" w14:textId="77777777" w:rsidR="009936EA" w:rsidRDefault="009936EA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830A3EE" w14:textId="77777777" w:rsidR="009936EA" w:rsidRDefault="009936EA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000B5E" w14:textId="77777777" w:rsidR="00F250FE" w:rsidRPr="00626B82" w:rsidRDefault="00F250FE" w:rsidP="0044531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661"/>
        <w:gridCol w:w="2102"/>
        <w:gridCol w:w="4931"/>
      </w:tblGrid>
      <w:tr w:rsidR="00972360" w14:paraId="16E4C7F7" w14:textId="77777777" w:rsidTr="00972360">
        <w:tc>
          <w:tcPr>
            <w:tcW w:w="2725" w:type="dxa"/>
          </w:tcPr>
          <w:p w14:paraId="3CC0CEFE" w14:textId="77777777" w:rsidR="00E7382B" w:rsidRPr="0044531E" w:rsidRDefault="00E7382B" w:rsidP="00E7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t>Zakup i montaż stolarki okiennej i drzwiowej</w:t>
            </w:r>
          </w:p>
        </w:tc>
        <w:tc>
          <w:tcPr>
            <w:tcW w:w="2126" w:type="dxa"/>
          </w:tcPr>
          <w:p w14:paraId="4BD1C8CE" w14:textId="77777777" w:rsidR="00E7382B" w:rsidRPr="00913DE7" w:rsidRDefault="00972360" w:rsidP="00972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t>Ilość sztuk objętych zakresem</w:t>
            </w:r>
            <w:r w:rsidR="00D71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(należy podać również  powierzchnię</w:t>
            </w:r>
            <w:r w:rsidR="00913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stolarki w m</w:t>
            </w:r>
            <w:r w:rsidR="00913D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="00913DE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069" w:type="dxa"/>
          </w:tcPr>
          <w:p w14:paraId="4A115B34" w14:textId="77777777" w:rsidR="00E7382B" w:rsidRPr="0044531E" w:rsidRDefault="006274B6" w:rsidP="0044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Stolarka okienna </w:t>
            </w:r>
            <w:r w:rsidR="00F016A1">
              <w:rPr>
                <w:rFonts w:ascii="Times New Roman" w:hAnsi="Times New Roman" w:cs="Times New Roman"/>
                <w:b/>
                <w:sz w:val="24"/>
                <w:szCs w:val="24"/>
              </w:rPr>
              <w:t>i drzwiowa została zamontowana w</w:t>
            </w:r>
            <w:r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pomieszczeniach ogrzewanych i spełnia wymagania techniczne dla przenikalności cieplnej określone </w:t>
            </w:r>
            <w:r w:rsidR="004240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rozporządzeniu Ministra Infrastruktury </w:t>
            </w:r>
            <w:r w:rsidR="004240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dnia 12 kwietnia 2002 roku </w:t>
            </w:r>
            <w:r w:rsidR="00475DC9"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t>w spra</w:t>
            </w:r>
            <w:r w:rsidR="002F4468">
              <w:rPr>
                <w:rFonts w:ascii="Times New Roman" w:hAnsi="Times New Roman" w:cs="Times New Roman"/>
                <w:b/>
                <w:sz w:val="24"/>
                <w:szCs w:val="24"/>
              </w:rPr>
              <w:t>wie warunków technicznych, jakim</w:t>
            </w:r>
            <w:r w:rsidR="00475DC9"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powinny odpowiadać budynki i ich usytuowanie </w:t>
            </w:r>
            <w:r w:rsidR="00475DC9"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(wpisać TAK lub NIE</w:t>
            </w:r>
            <w:r w:rsidR="00475DC9" w:rsidRPr="0044531E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="002047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2360" w14:paraId="2FDE6CFF" w14:textId="77777777" w:rsidTr="0044531E">
        <w:trPr>
          <w:trHeight w:val="654"/>
        </w:trPr>
        <w:tc>
          <w:tcPr>
            <w:tcW w:w="2725" w:type="dxa"/>
            <w:vAlign w:val="center"/>
          </w:tcPr>
          <w:p w14:paraId="61D7FBB0" w14:textId="77777777" w:rsidR="00E7382B" w:rsidRDefault="00972360" w:rsidP="0044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Stolarka okienna</w:t>
            </w:r>
          </w:p>
        </w:tc>
        <w:tc>
          <w:tcPr>
            <w:tcW w:w="2126" w:type="dxa"/>
          </w:tcPr>
          <w:p w14:paraId="35DF682E" w14:textId="77777777" w:rsidR="00E7382B" w:rsidRDefault="00E7382B" w:rsidP="008F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14:paraId="56AC6D00" w14:textId="77777777" w:rsidR="00E7382B" w:rsidRDefault="00E7382B" w:rsidP="008F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60" w14:paraId="1E830986" w14:textId="77777777" w:rsidTr="0044531E">
        <w:trPr>
          <w:trHeight w:val="693"/>
        </w:trPr>
        <w:tc>
          <w:tcPr>
            <w:tcW w:w="2725" w:type="dxa"/>
            <w:vAlign w:val="center"/>
          </w:tcPr>
          <w:p w14:paraId="03083DDE" w14:textId="77777777" w:rsidR="00E7382B" w:rsidRDefault="00972360" w:rsidP="0044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Stolarka drzwiowa</w:t>
            </w:r>
          </w:p>
        </w:tc>
        <w:tc>
          <w:tcPr>
            <w:tcW w:w="2126" w:type="dxa"/>
          </w:tcPr>
          <w:p w14:paraId="6E3A2F35" w14:textId="77777777" w:rsidR="00E7382B" w:rsidRDefault="00E7382B" w:rsidP="008F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14:paraId="493201FC" w14:textId="77777777" w:rsidR="00E7382B" w:rsidRDefault="00E7382B" w:rsidP="008F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11F84" w14:textId="77777777" w:rsidR="001B1704" w:rsidRPr="002C259D" w:rsidRDefault="00B65183" w:rsidP="0018452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0836">
        <w:rPr>
          <w:rFonts w:ascii="Times New Roman" w:hAnsi="Times New Roman" w:cs="Times New Roman"/>
          <w:b/>
          <w:sz w:val="24"/>
          <w:szCs w:val="24"/>
        </w:rPr>
        <w:lastRenderedPageBreak/>
        <w:t>Oświadczenia Wykonawcy:</w:t>
      </w:r>
    </w:p>
    <w:p w14:paraId="3FF2C985" w14:textId="5DB21E4A" w:rsidR="00B65183" w:rsidRPr="007811C7" w:rsidRDefault="00B65183" w:rsidP="00B651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 xml:space="preserve">Stwierdzam, że prace objęte protokołem, zostały wykonane zgodnie z warunkami pozwolenia na budowę </w:t>
      </w:r>
      <w:r w:rsidR="001A12C5" w:rsidRPr="007811C7">
        <w:rPr>
          <w:rFonts w:ascii="Times New Roman" w:hAnsi="Times New Roman" w:cs="Times New Roman"/>
        </w:rPr>
        <w:t xml:space="preserve">oraz dokumentacją projektową (jeśli </w:t>
      </w:r>
      <w:r w:rsidRPr="007811C7">
        <w:rPr>
          <w:rFonts w:ascii="Times New Roman" w:hAnsi="Times New Roman" w:cs="Times New Roman"/>
        </w:rPr>
        <w:t>dotyczy</w:t>
      </w:r>
      <w:r w:rsidR="001A12C5" w:rsidRPr="007811C7">
        <w:rPr>
          <w:rFonts w:ascii="Times New Roman" w:hAnsi="Times New Roman" w:cs="Times New Roman"/>
        </w:rPr>
        <w:t xml:space="preserve">), przepisami prawa w tym prawa </w:t>
      </w:r>
      <w:r w:rsidRPr="007811C7">
        <w:rPr>
          <w:rFonts w:ascii="Times New Roman" w:hAnsi="Times New Roman" w:cs="Times New Roman"/>
        </w:rPr>
        <w:t>budowlanego</w:t>
      </w:r>
      <w:r w:rsidR="005D41C9">
        <w:rPr>
          <w:rFonts w:ascii="Times New Roman" w:hAnsi="Times New Roman" w:cs="Times New Roman"/>
        </w:rPr>
        <w:t xml:space="preserve"> </w:t>
      </w:r>
      <w:r w:rsidR="005D41C9">
        <w:rPr>
          <w:rFonts w:ascii="Times New Roman" w:hAnsi="Times New Roman" w:cs="Times New Roman"/>
        </w:rPr>
        <w:br/>
      </w:r>
      <w:r w:rsidRPr="007811C7">
        <w:rPr>
          <w:rFonts w:ascii="Times New Roman" w:hAnsi="Times New Roman" w:cs="Times New Roman"/>
        </w:rPr>
        <w:t>i obowiązującymi Polskimi Normami.</w:t>
      </w:r>
    </w:p>
    <w:p w14:paraId="6029C07E" w14:textId="1540E603" w:rsidR="00B65183" w:rsidRPr="007811C7" w:rsidRDefault="00700F00" w:rsidP="00700F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 xml:space="preserve">Zakres rzeczowy prac objęty niniejszym protokołem odpowiada przeznaczeniu, któremu ma służyć, został </w:t>
      </w:r>
      <w:r w:rsidR="001A12C5" w:rsidRPr="007811C7">
        <w:rPr>
          <w:rFonts w:ascii="Times New Roman" w:hAnsi="Times New Roman" w:cs="Times New Roman"/>
        </w:rPr>
        <w:t>zamo</w:t>
      </w:r>
      <w:r w:rsidR="00BF3F57">
        <w:rPr>
          <w:rFonts w:ascii="Times New Roman" w:hAnsi="Times New Roman" w:cs="Times New Roman"/>
        </w:rPr>
        <w:t xml:space="preserve">ntowany i uruchomiony w </w:t>
      </w:r>
      <w:r w:rsidR="001A12C5" w:rsidRPr="007811C7">
        <w:rPr>
          <w:rFonts w:ascii="Times New Roman" w:hAnsi="Times New Roman" w:cs="Times New Roman"/>
        </w:rPr>
        <w:t xml:space="preserve">lokalu mieszkalnym </w:t>
      </w:r>
      <w:r w:rsidRPr="007811C7">
        <w:rPr>
          <w:rFonts w:ascii="Times New Roman" w:hAnsi="Times New Roman" w:cs="Times New Roman"/>
        </w:rPr>
        <w:t xml:space="preserve">znajdującym się pod adresem wskazanym powyżej </w:t>
      </w:r>
      <w:r w:rsidR="005D41C9">
        <w:rPr>
          <w:rFonts w:ascii="Times New Roman" w:hAnsi="Times New Roman" w:cs="Times New Roman"/>
        </w:rPr>
        <w:br/>
      </w:r>
      <w:r w:rsidRPr="007811C7">
        <w:rPr>
          <w:rFonts w:ascii="Times New Roman" w:hAnsi="Times New Roman" w:cs="Times New Roman"/>
        </w:rPr>
        <w:t>w części A. Dane ogólne i jest gotowy do eksploatacji.</w:t>
      </w:r>
    </w:p>
    <w:p w14:paraId="3CCA7F0F" w14:textId="77777777" w:rsidR="00700F00" w:rsidRPr="007811C7" w:rsidRDefault="00373969" w:rsidP="00373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>Odbiorca prac otrzymał gwarancję jakości producenta dla urządzeń objętych niniejszym protokołem.</w:t>
      </w:r>
    </w:p>
    <w:p w14:paraId="3F7941C2" w14:textId="77777777" w:rsidR="00373969" w:rsidRPr="007811C7" w:rsidRDefault="00D24F4B" w:rsidP="00D24F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>O</w:t>
      </w:r>
      <w:r w:rsidR="00D959EC" w:rsidRPr="007811C7">
        <w:rPr>
          <w:rFonts w:ascii="Times New Roman" w:hAnsi="Times New Roman" w:cs="Times New Roman"/>
        </w:rPr>
        <w:t>d</w:t>
      </w:r>
      <w:r w:rsidR="001A12C5" w:rsidRPr="007811C7">
        <w:rPr>
          <w:rFonts w:ascii="Times New Roman" w:hAnsi="Times New Roman" w:cs="Times New Roman"/>
        </w:rPr>
        <w:t xml:space="preserve">biorca prac </w:t>
      </w:r>
      <w:r w:rsidRPr="007811C7">
        <w:rPr>
          <w:rFonts w:ascii="Times New Roman" w:hAnsi="Times New Roman" w:cs="Times New Roman"/>
        </w:rPr>
        <w:t>otrzymał odpowiednie certyfik</w:t>
      </w:r>
      <w:r w:rsidR="001A12C5" w:rsidRPr="007811C7">
        <w:rPr>
          <w:rFonts w:ascii="Times New Roman" w:hAnsi="Times New Roman" w:cs="Times New Roman"/>
        </w:rPr>
        <w:t xml:space="preserve">aty/świadectwa, etykiety/karty </w:t>
      </w:r>
      <w:r w:rsidRPr="007811C7">
        <w:rPr>
          <w:rFonts w:ascii="Times New Roman" w:hAnsi="Times New Roman" w:cs="Times New Roman"/>
        </w:rPr>
        <w:t>produktu/atesty wyrobów budowlanych i urządzeń.</w:t>
      </w:r>
    </w:p>
    <w:p w14:paraId="29DC8B1E" w14:textId="77777777" w:rsidR="00D24F4B" w:rsidRPr="007811C7" w:rsidRDefault="00D959EC" w:rsidP="00D959E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>Wszyst</w:t>
      </w:r>
      <w:r w:rsidR="001A12C5" w:rsidRPr="007811C7">
        <w:rPr>
          <w:rFonts w:ascii="Times New Roman" w:hAnsi="Times New Roman" w:cs="Times New Roman"/>
        </w:rPr>
        <w:t xml:space="preserve">kie urządzenia oraz materiały, </w:t>
      </w:r>
      <w:r w:rsidRPr="007811C7">
        <w:rPr>
          <w:rFonts w:ascii="Times New Roman" w:hAnsi="Times New Roman" w:cs="Times New Roman"/>
        </w:rPr>
        <w:t>które w</w:t>
      </w:r>
      <w:r w:rsidR="001A12C5" w:rsidRPr="007811C7">
        <w:rPr>
          <w:rFonts w:ascii="Times New Roman" w:hAnsi="Times New Roman" w:cs="Times New Roman"/>
        </w:rPr>
        <w:t xml:space="preserve">skazano w niniejszym protokole </w:t>
      </w:r>
      <w:r w:rsidRPr="007811C7">
        <w:rPr>
          <w:rFonts w:ascii="Times New Roman" w:hAnsi="Times New Roman" w:cs="Times New Roman"/>
        </w:rPr>
        <w:t xml:space="preserve">zostały zamontowane jako fabrycznie nowe, dopuszczone do obrotu oraz w przypadku gdy wynika to z obowiązujących przepisów </w:t>
      </w:r>
      <w:r w:rsidR="001A12C5" w:rsidRPr="007811C7">
        <w:rPr>
          <w:rFonts w:ascii="Times New Roman" w:hAnsi="Times New Roman" w:cs="Times New Roman"/>
        </w:rPr>
        <w:t>prawa - posiadają deklaracje zgodności urządzeń z przepisami</w:t>
      </w:r>
      <w:r w:rsidRPr="007811C7">
        <w:rPr>
          <w:rFonts w:ascii="Times New Roman" w:hAnsi="Times New Roman" w:cs="Times New Roman"/>
        </w:rPr>
        <w:t xml:space="preserve"> </w:t>
      </w:r>
      <w:r w:rsidR="001A12C5" w:rsidRPr="007811C7">
        <w:rPr>
          <w:rFonts w:ascii="Times New Roman" w:hAnsi="Times New Roman" w:cs="Times New Roman"/>
        </w:rPr>
        <w:t xml:space="preserve">z zakresu bezpieczeństwa </w:t>
      </w:r>
      <w:r w:rsidRPr="007811C7">
        <w:rPr>
          <w:rFonts w:ascii="Times New Roman" w:hAnsi="Times New Roman" w:cs="Times New Roman"/>
        </w:rPr>
        <w:t>produktu (oznaczenia „CE” lub „B”).</w:t>
      </w:r>
    </w:p>
    <w:p w14:paraId="0CD1B6FF" w14:textId="75C4AE7E" w:rsidR="00D959EC" w:rsidRPr="007811C7" w:rsidRDefault="001A12C5" w:rsidP="001A12C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>Oświadczam, że informacje zawarte w protokole odbioru prac, są prawdziwe oraz zgodne ze stanem faktycznym i prawnym. Znane mi są skutki składania fałszywych oświadczeń, wynikające z art. 297 § 1 ustawy z dnia 6 czerwca 1997 r. Kodeks karny.</w:t>
      </w:r>
    </w:p>
    <w:p w14:paraId="646617D8" w14:textId="77777777" w:rsidR="002C259D" w:rsidRDefault="002C259D" w:rsidP="00781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DB70D" w14:textId="77777777" w:rsidR="007811C7" w:rsidRPr="007811C7" w:rsidRDefault="007811C7" w:rsidP="00781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5431B0" w14:textId="77777777" w:rsidR="002C259D" w:rsidRDefault="002C259D" w:rsidP="002C259D">
      <w:pPr>
        <w:pStyle w:val="Akapitzlist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C259D">
        <w:rPr>
          <w:rFonts w:ascii="Times New Roman" w:hAnsi="Times New Roman" w:cs="Times New Roman"/>
          <w:sz w:val="20"/>
          <w:szCs w:val="20"/>
        </w:rPr>
        <w:t>(</w:t>
      </w:r>
      <w:r w:rsidR="007811C7">
        <w:rPr>
          <w:rFonts w:ascii="Times New Roman" w:hAnsi="Times New Roman" w:cs="Times New Roman"/>
          <w:sz w:val="20"/>
          <w:szCs w:val="20"/>
        </w:rPr>
        <w:t xml:space="preserve">data, </w:t>
      </w:r>
      <w:r w:rsidRPr="002C259D">
        <w:rPr>
          <w:rFonts w:ascii="Times New Roman" w:hAnsi="Times New Roman" w:cs="Times New Roman"/>
          <w:sz w:val="20"/>
          <w:szCs w:val="20"/>
        </w:rPr>
        <w:t>czytelny</w:t>
      </w:r>
      <w:r w:rsidR="007811C7">
        <w:rPr>
          <w:rFonts w:ascii="Times New Roman" w:hAnsi="Times New Roman" w:cs="Times New Roman"/>
          <w:sz w:val="20"/>
          <w:szCs w:val="20"/>
        </w:rPr>
        <w:t xml:space="preserve"> podpis Wykonawcy, pieczęć</w:t>
      </w:r>
      <w:r w:rsidRPr="002C259D">
        <w:rPr>
          <w:rFonts w:ascii="Times New Roman" w:hAnsi="Times New Roman" w:cs="Times New Roman"/>
          <w:sz w:val="20"/>
          <w:szCs w:val="20"/>
        </w:rPr>
        <w:t>)</w:t>
      </w:r>
    </w:p>
    <w:p w14:paraId="4302D6BF" w14:textId="77777777" w:rsidR="00DE7217" w:rsidRDefault="00DE7217" w:rsidP="002C259D">
      <w:pPr>
        <w:pStyle w:val="Akapitzlist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5EF544DC" w14:textId="77777777" w:rsidR="00DE7217" w:rsidRDefault="000041B8" w:rsidP="00DE7217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064">
        <w:rPr>
          <w:rFonts w:ascii="Times New Roman" w:hAnsi="Times New Roman" w:cs="Times New Roman"/>
          <w:b/>
          <w:sz w:val="24"/>
          <w:szCs w:val="24"/>
        </w:rPr>
        <w:t>Oświadczenia Beneficjenta</w:t>
      </w:r>
      <w:r w:rsidR="004D2064" w:rsidRPr="004D2064">
        <w:rPr>
          <w:rFonts w:ascii="Times New Roman" w:hAnsi="Times New Roman" w:cs="Times New Roman"/>
          <w:b/>
          <w:sz w:val="24"/>
          <w:szCs w:val="24"/>
        </w:rPr>
        <w:t xml:space="preserve"> końcowego:</w:t>
      </w:r>
    </w:p>
    <w:p w14:paraId="025FA635" w14:textId="77777777" w:rsidR="004D2064" w:rsidRPr="007811C7" w:rsidRDefault="004D2064" w:rsidP="004D20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>Posiadam stosowne uprawnienia/kwalifikacje do zamontowania i uruchomienia nowego źródła ciepła objętego Programem Priorytetowym „Ciepłe Mieszkanie” (dot</w:t>
      </w:r>
      <w:r w:rsidR="007811C7">
        <w:rPr>
          <w:rFonts w:ascii="Times New Roman" w:hAnsi="Times New Roman" w:cs="Times New Roman"/>
        </w:rPr>
        <w:t xml:space="preserve">yczy przypadku, gdy Beneficjent </w:t>
      </w:r>
      <w:r w:rsidRPr="007811C7">
        <w:rPr>
          <w:rFonts w:ascii="Times New Roman" w:hAnsi="Times New Roman" w:cs="Times New Roman"/>
        </w:rPr>
        <w:t>własnymi siłami montuje i uruchamia zakupione z Programu źródło ciepła)</w:t>
      </w:r>
      <w:r w:rsidR="00B41021" w:rsidRPr="007811C7">
        <w:rPr>
          <w:rStyle w:val="Odwoanieprzypisudolnego"/>
          <w:rFonts w:ascii="Times New Roman" w:hAnsi="Times New Roman" w:cs="Times New Roman"/>
        </w:rPr>
        <w:footnoteReference w:id="2"/>
      </w:r>
      <w:r w:rsidR="003A0EF8" w:rsidRPr="007811C7">
        <w:rPr>
          <w:rFonts w:ascii="Times New Roman" w:hAnsi="Times New Roman" w:cs="Times New Roman"/>
        </w:rPr>
        <w:t>.</w:t>
      </w:r>
    </w:p>
    <w:p w14:paraId="2A780384" w14:textId="77777777" w:rsidR="003A0EF8" w:rsidRPr="007811C7" w:rsidRDefault="00C954FC" w:rsidP="00C954F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>Stwierdzam, że prace objęte protokołem, zostały wykonane zgodnie z umową z Wykonawcą /zamówieniem i dokonałem ich odbioru bez zastrzeżeń</w:t>
      </w:r>
      <w:r w:rsidR="0093601B" w:rsidRPr="007811C7">
        <w:rPr>
          <w:rStyle w:val="Odwoanieprzypisudolnego"/>
          <w:rFonts w:ascii="Times New Roman" w:hAnsi="Times New Roman" w:cs="Times New Roman"/>
        </w:rPr>
        <w:footnoteReference w:id="3"/>
      </w:r>
      <w:r w:rsidR="0093601B" w:rsidRPr="007811C7">
        <w:rPr>
          <w:rFonts w:ascii="Times New Roman" w:hAnsi="Times New Roman" w:cs="Times New Roman"/>
        </w:rPr>
        <w:t>.</w:t>
      </w:r>
    </w:p>
    <w:p w14:paraId="592BA4A3" w14:textId="77777777" w:rsidR="0093601B" w:rsidRPr="007811C7" w:rsidRDefault="009C7ABD" w:rsidP="009C7AB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 xml:space="preserve">Oświadczam, że cały zakres rzeczowy prac objęty niniejszym protokołem dotyczy lokalu mieszkalnego, w którym realizowane jest przedsięwzięcie </w:t>
      </w:r>
      <w:r w:rsidR="00EE0C6A">
        <w:rPr>
          <w:rFonts w:ascii="Times New Roman" w:hAnsi="Times New Roman" w:cs="Times New Roman"/>
        </w:rPr>
        <w:t>objęte dofinansowaniem w ramach</w:t>
      </w:r>
      <w:r w:rsidRPr="007811C7">
        <w:rPr>
          <w:rFonts w:ascii="Times New Roman" w:hAnsi="Times New Roman" w:cs="Times New Roman"/>
        </w:rPr>
        <w:t xml:space="preserve"> Programu Priorytetowego „Ciepłe Mieszkanie” i należy do zakresu rzeczowego tego przedsięwzięcia.</w:t>
      </w:r>
    </w:p>
    <w:p w14:paraId="7A57EF35" w14:textId="25F88819" w:rsidR="009C7ABD" w:rsidRPr="007811C7" w:rsidRDefault="008B07A3" w:rsidP="008B07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>Oświadczam, że otrzymałem od Wykonawcy certyfikaty/świadectwa, etykiety/karty produktu/atesty wyrobów budowlanych i urządzeń.</w:t>
      </w:r>
    </w:p>
    <w:p w14:paraId="1A80B6F9" w14:textId="77777777" w:rsidR="008B07A3" w:rsidRPr="007811C7" w:rsidRDefault="00EF10A2" w:rsidP="00F2242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>Oświadczam, że informacje zawarte w protokole odbioru prac są prawdziwe oraz zgodne ze stanem faktycznym i prawnym. Znane mi są skutki składania fałszywych</w:t>
      </w:r>
      <w:r w:rsidR="00F22421" w:rsidRPr="007811C7">
        <w:rPr>
          <w:rFonts w:ascii="Times New Roman" w:hAnsi="Times New Roman" w:cs="Times New Roman"/>
        </w:rPr>
        <w:t xml:space="preserve"> oświadczeń, wynikające z art. </w:t>
      </w:r>
      <w:r w:rsidRPr="007811C7">
        <w:rPr>
          <w:rFonts w:ascii="Times New Roman" w:hAnsi="Times New Roman" w:cs="Times New Roman"/>
        </w:rPr>
        <w:t>297 § 1 ustawy z dnia 6 czerwca 1997</w:t>
      </w:r>
      <w:r w:rsidR="00F22421" w:rsidRPr="007811C7">
        <w:rPr>
          <w:rFonts w:ascii="Times New Roman" w:hAnsi="Times New Roman" w:cs="Times New Roman"/>
        </w:rPr>
        <w:t xml:space="preserve"> </w:t>
      </w:r>
      <w:r w:rsidRPr="007811C7">
        <w:rPr>
          <w:rFonts w:ascii="Times New Roman" w:hAnsi="Times New Roman" w:cs="Times New Roman"/>
        </w:rPr>
        <w:t>r. Kodeks karny.</w:t>
      </w:r>
    </w:p>
    <w:p w14:paraId="56F82587" w14:textId="77777777" w:rsidR="00A80953" w:rsidRDefault="00A80953" w:rsidP="00A80953">
      <w:pPr>
        <w:rPr>
          <w:rFonts w:ascii="Times New Roman" w:hAnsi="Times New Roman" w:cs="Times New Roman"/>
          <w:sz w:val="24"/>
          <w:szCs w:val="24"/>
        </w:rPr>
      </w:pPr>
    </w:p>
    <w:p w14:paraId="08C4994B" w14:textId="77777777" w:rsidR="007811C7" w:rsidRDefault="007811C7" w:rsidP="00A80953">
      <w:pPr>
        <w:rPr>
          <w:rFonts w:ascii="Times New Roman" w:hAnsi="Times New Roman" w:cs="Times New Roman"/>
          <w:sz w:val="24"/>
          <w:szCs w:val="24"/>
        </w:rPr>
      </w:pPr>
    </w:p>
    <w:p w14:paraId="79397F46" w14:textId="77777777" w:rsidR="007811C7" w:rsidRPr="007811C7" w:rsidRDefault="007811C7" w:rsidP="007811C7">
      <w:pPr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(data, czytelny podpis Beneficjenta)</w:t>
      </w:r>
    </w:p>
    <w:sectPr w:rsidR="007811C7" w:rsidRPr="007811C7" w:rsidSect="00257F58">
      <w:pgSz w:w="11906" w:h="16838"/>
      <w:pgMar w:top="851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5BED" w14:textId="77777777" w:rsidR="00A80AC3" w:rsidRDefault="00A80AC3" w:rsidP="00475DC9">
      <w:pPr>
        <w:spacing w:after="0" w:line="240" w:lineRule="auto"/>
      </w:pPr>
      <w:r>
        <w:separator/>
      </w:r>
    </w:p>
  </w:endnote>
  <w:endnote w:type="continuationSeparator" w:id="0">
    <w:p w14:paraId="67BB21E2" w14:textId="77777777" w:rsidR="00A80AC3" w:rsidRDefault="00A80AC3" w:rsidP="0047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1A34" w14:textId="77777777" w:rsidR="00A80AC3" w:rsidRDefault="00A80AC3" w:rsidP="00475DC9">
      <w:pPr>
        <w:spacing w:after="0" w:line="240" w:lineRule="auto"/>
      </w:pPr>
      <w:r>
        <w:separator/>
      </w:r>
    </w:p>
  </w:footnote>
  <w:footnote w:type="continuationSeparator" w:id="0">
    <w:p w14:paraId="72C7446B" w14:textId="77777777" w:rsidR="00A80AC3" w:rsidRDefault="00A80AC3" w:rsidP="00475DC9">
      <w:pPr>
        <w:spacing w:after="0" w:line="240" w:lineRule="auto"/>
      </w:pPr>
      <w:r>
        <w:continuationSeparator/>
      </w:r>
    </w:p>
  </w:footnote>
  <w:footnote w:id="1">
    <w:p w14:paraId="730A83DD" w14:textId="77777777" w:rsidR="00475DC9" w:rsidRPr="00475DC9" w:rsidRDefault="00475DC9" w:rsidP="00BF7FD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75DC9">
        <w:rPr>
          <w:rFonts w:ascii="Times New Roman" w:hAnsi="Times New Roman" w:cs="Times New Roman"/>
        </w:rPr>
        <w:t>Wpisanie odpowiedzi NIE</w:t>
      </w:r>
      <w:r>
        <w:rPr>
          <w:rFonts w:ascii="Times New Roman" w:hAnsi="Times New Roman" w:cs="Times New Roman"/>
        </w:rPr>
        <w:t xml:space="preserve"> oznacza, że stolarka okienna i/lub drzwiowa </w:t>
      </w:r>
      <w:r w:rsidR="0044531E">
        <w:rPr>
          <w:rFonts w:ascii="Times New Roman" w:hAnsi="Times New Roman" w:cs="Times New Roman"/>
        </w:rPr>
        <w:t xml:space="preserve">została wykonana niezgodnie z Umową </w:t>
      </w:r>
      <w:r w:rsidR="00BF7FD3">
        <w:rPr>
          <w:rFonts w:ascii="Times New Roman" w:hAnsi="Times New Roman" w:cs="Times New Roman"/>
        </w:rPr>
        <w:br/>
      </w:r>
      <w:r w:rsidR="0044531E">
        <w:rPr>
          <w:rFonts w:ascii="Times New Roman" w:hAnsi="Times New Roman" w:cs="Times New Roman"/>
        </w:rPr>
        <w:t xml:space="preserve">o dofinansowanie i nie kwalifikuje się do </w:t>
      </w:r>
      <w:r w:rsidR="00346F80">
        <w:rPr>
          <w:rFonts w:ascii="Times New Roman" w:hAnsi="Times New Roman" w:cs="Times New Roman"/>
        </w:rPr>
        <w:t xml:space="preserve">wypłaty </w:t>
      </w:r>
      <w:r w:rsidR="0044531E">
        <w:rPr>
          <w:rFonts w:ascii="Times New Roman" w:hAnsi="Times New Roman" w:cs="Times New Roman"/>
        </w:rPr>
        <w:t>dofinansowania.</w:t>
      </w:r>
    </w:p>
  </w:footnote>
  <w:footnote w:id="2">
    <w:p w14:paraId="75719DCF" w14:textId="77777777" w:rsidR="00B41021" w:rsidRPr="00B41021" w:rsidRDefault="00B41021" w:rsidP="00B41021">
      <w:pPr>
        <w:pStyle w:val="Tekstprzypisudolnego"/>
        <w:jc w:val="both"/>
        <w:rPr>
          <w:rFonts w:ascii="Times New Roman" w:hAnsi="Times New Roman" w:cs="Times New Roman"/>
        </w:rPr>
      </w:pPr>
      <w:r w:rsidRPr="0093601B">
        <w:rPr>
          <w:rStyle w:val="Odwoanieprzypisudolnego"/>
          <w:rFonts w:ascii="Times New Roman" w:hAnsi="Times New Roman" w:cs="Times New Roman"/>
        </w:rPr>
        <w:footnoteRef/>
      </w:r>
      <w:r w:rsidRPr="00B41021">
        <w:rPr>
          <w:rFonts w:ascii="Times New Roman" w:hAnsi="Times New Roman" w:cs="Times New Roman"/>
        </w:rPr>
        <w:t>W tym przypadku należy</w:t>
      </w:r>
      <w:r w:rsidR="0000553D">
        <w:rPr>
          <w:rFonts w:ascii="Times New Roman" w:hAnsi="Times New Roman" w:cs="Times New Roman"/>
        </w:rPr>
        <w:t xml:space="preserve"> również podpisać oświadczenia W</w:t>
      </w:r>
      <w:r w:rsidRPr="00B41021">
        <w:rPr>
          <w:rFonts w:ascii="Times New Roman" w:hAnsi="Times New Roman" w:cs="Times New Roman"/>
        </w:rPr>
        <w:t>ykonawcy i podpis op</w:t>
      </w:r>
      <w:r>
        <w:rPr>
          <w:rFonts w:ascii="Times New Roman" w:hAnsi="Times New Roman" w:cs="Times New Roman"/>
        </w:rPr>
        <w:t xml:space="preserve">atrzyć pieczęcią wskazującą na </w:t>
      </w:r>
      <w:r w:rsidRPr="00B41021">
        <w:rPr>
          <w:rFonts w:ascii="Times New Roman" w:hAnsi="Times New Roman" w:cs="Times New Roman"/>
        </w:rPr>
        <w:t>posiadanie odpo</w:t>
      </w:r>
      <w:r>
        <w:rPr>
          <w:rFonts w:ascii="Times New Roman" w:hAnsi="Times New Roman" w:cs="Times New Roman"/>
        </w:rPr>
        <w:t>wiednich uprawnień/kwalifikacji</w:t>
      </w:r>
      <w:r w:rsidRPr="00B41021">
        <w:rPr>
          <w:rFonts w:ascii="Times New Roman" w:hAnsi="Times New Roman" w:cs="Times New Roman"/>
        </w:rPr>
        <w:t xml:space="preserve"> (np. uprawnienia wynikając</w:t>
      </w:r>
      <w:r>
        <w:rPr>
          <w:rFonts w:ascii="Times New Roman" w:hAnsi="Times New Roman" w:cs="Times New Roman"/>
        </w:rPr>
        <w:t xml:space="preserve">e z przepisów prawa lub nadane </w:t>
      </w:r>
      <w:r w:rsidRPr="00B41021">
        <w:rPr>
          <w:rFonts w:ascii="Times New Roman" w:hAnsi="Times New Roman" w:cs="Times New Roman"/>
        </w:rPr>
        <w:t>przez producenta danego urządzenia).</w:t>
      </w:r>
      <w:r>
        <w:t xml:space="preserve">  </w:t>
      </w:r>
    </w:p>
  </w:footnote>
  <w:footnote w:id="3">
    <w:p w14:paraId="22BFF707" w14:textId="77777777" w:rsidR="0093601B" w:rsidRDefault="0093601B" w:rsidP="0093601B">
      <w:pPr>
        <w:pStyle w:val="Tekstprzypisudolnego"/>
        <w:jc w:val="both"/>
      </w:pPr>
      <w:r w:rsidRPr="0093601B">
        <w:rPr>
          <w:rStyle w:val="Odwoanieprzypisudolnego"/>
          <w:rFonts w:ascii="Times New Roman" w:hAnsi="Times New Roman" w:cs="Times New Roman"/>
        </w:rPr>
        <w:footnoteRef/>
      </w:r>
      <w:r w:rsidRPr="0093601B">
        <w:rPr>
          <w:rFonts w:ascii="Times New Roman" w:hAnsi="Times New Roman" w:cs="Times New Roman"/>
        </w:rPr>
        <w:t xml:space="preserve"> Niniejszy protokół należy sporządzić po usunięciu stwierdzonych usterek, w sytuacji braku zastrzeżeń ze strony Wykonawcy i Beneficjenta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B40B3"/>
    <w:multiLevelType w:val="hybridMultilevel"/>
    <w:tmpl w:val="0EB804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4762"/>
    <w:multiLevelType w:val="hybridMultilevel"/>
    <w:tmpl w:val="301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8287D"/>
    <w:multiLevelType w:val="hybridMultilevel"/>
    <w:tmpl w:val="0102EC8A"/>
    <w:lvl w:ilvl="0" w:tplc="FE8AA0E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12916947">
    <w:abstractNumId w:val="0"/>
  </w:num>
  <w:num w:numId="2" w16cid:durableId="1162504088">
    <w:abstractNumId w:val="1"/>
  </w:num>
  <w:num w:numId="3" w16cid:durableId="1893880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E3"/>
    <w:rsid w:val="000041B8"/>
    <w:rsid w:val="00004B0F"/>
    <w:rsid w:val="0000553D"/>
    <w:rsid w:val="00036EAC"/>
    <w:rsid w:val="000A18C9"/>
    <w:rsid w:val="000F7332"/>
    <w:rsid w:val="00106006"/>
    <w:rsid w:val="00164E14"/>
    <w:rsid w:val="00172E3C"/>
    <w:rsid w:val="0018452A"/>
    <w:rsid w:val="001A12C5"/>
    <w:rsid w:val="001B1704"/>
    <w:rsid w:val="001C5270"/>
    <w:rsid w:val="0020471F"/>
    <w:rsid w:val="00257F58"/>
    <w:rsid w:val="002A604F"/>
    <w:rsid w:val="002B3F85"/>
    <w:rsid w:val="002C259D"/>
    <w:rsid w:val="002F4468"/>
    <w:rsid w:val="00346F80"/>
    <w:rsid w:val="003514AF"/>
    <w:rsid w:val="00373969"/>
    <w:rsid w:val="00385164"/>
    <w:rsid w:val="003A0EF8"/>
    <w:rsid w:val="004166D2"/>
    <w:rsid w:val="00417F8D"/>
    <w:rsid w:val="0042409C"/>
    <w:rsid w:val="00440490"/>
    <w:rsid w:val="0044531E"/>
    <w:rsid w:val="00467A14"/>
    <w:rsid w:val="00475DC9"/>
    <w:rsid w:val="004A73FF"/>
    <w:rsid w:val="004D2064"/>
    <w:rsid w:val="004E607F"/>
    <w:rsid w:val="00506E4F"/>
    <w:rsid w:val="00514A2E"/>
    <w:rsid w:val="0055314C"/>
    <w:rsid w:val="00574BD1"/>
    <w:rsid w:val="005D41C9"/>
    <w:rsid w:val="005E23CD"/>
    <w:rsid w:val="005E6C5D"/>
    <w:rsid w:val="006048FF"/>
    <w:rsid w:val="00626B82"/>
    <w:rsid w:val="006274B6"/>
    <w:rsid w:val="006440DD"/>
    <w:rsid w:val="00676B26"/>
    <w:rsid w:val="00700836"/>
    <w:rsid w:val="00700F00"/>
    <w:rsid w:val="00720ACA"/>
    <w:rsid w:val="007811C7"/>
    <w:rsid w:val="00783B9B"/>
    <w:rsid w:val="0080577F"/>
    <w:rsid w:val="00875C2E"/>
    <w:rsid w:val="008802EC"/>
    <w:rsid w:val="008B07A3"/>
    <w:rsid w:val="008F79FA"/>
    <w:rsid w:val="009112E9"/>
    <w:rsid w:val="00913DE7"/>
    <w:rsid w:val="00917B16"/>
    <w:rsid w:val="009248C2"/>
    <w:rsid w:val="0093601B"/>
    <w:rsid w:val="00972360"/>
    <w:rsid w:val="009936EA"/>
    <w:rsid w:val="009C7ABD"/>
    <w:rsid w:val="009D3589"/>
    <w:rsid w:val="009F1F13"/>
    <w:rsid w:val="00A702B1"/>
    <w:rsid w:val="00A80953"/>
    <w:rsid w:val="00A80AC3"/>
    <w:rsid w:val="00A86167"/>
    <w:rsid w:val="00A911C3"/>
    <w:rsid w:val="00B170AD"/>
    <w:rsid w:val="00B41021"/>
    <w:rsid w:val="00B5271B"/>
    <w:rsid w:val="00B65183"/>
    <w:rsid w:val="00B6721A"/>
    <w:rsid w:val="00BF3F57"/>
    <w:rsid w:val="00BF7FD3"/>
    <w:rsid w:val="00C358E4"/>
    <w:rsid w:val="00C80027"/>
    <w:rsid w:val="00C83699"/>
    <w:rsid w:val="00C90245"/>
    <w:rsid w:val="00C954FC"/>
    <w:rsid w:val="00D24F4B"/>
    <w:rsid w:val="00D30CE7"/>
    <w:rsid w:val="00D32A7B"/>
    <w:rsid w:val="00D711C4"/>
    <w:rsid w:val="00D806E6"/>
    <w:rsid w:val="00D959EC"/>
    <w:rsid w:val="00DA5707"/>
    <w:rsid w:val="00DB40F2"/>
    <w:rsid w:val="00DE7217"/>
    <w:rsid w:val="00DF5DE3"/>
    <w:rsid w:val="00E33969"/>
    <w:rsid w:val="00E7382B"/>
    <w:rsid w:val="00ED4754"/>
    <w:rsid w:val="00EE0C6A"/>
    <w:rsid w:val="00EF10A2"/>
    <w:rsid w:val="00F016A1"/>
    <w:rsid w:val="00F22421"/>
    <w:rsid w:val="00F250FE"/>
    <w:rsid w:val="00F814BA"/>
    <w:rsid w:val="00F93E01"/>
    <w:rsid w:val="00FD7F89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A63E"/>
  <w15:docId w15:val="{A7DABF78-2C04-43C6-A54C-981EBC81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707"/>
    <w:pPr>
      <w:ind w:left="720"/>
      <w:contextualSpacing/>
    </w:pPr>
  </w:style>
  <w:style w:type="table" w:styleId="Tabela-Siatka">
    <w:name w:val="Table Grid"/>
    <w:basedOn w:val="Standardowy"/>
    <w:uiPriority w:val="59"/>
    <w:rsid w:val="00DA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CE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5D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5D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5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25BB-95E1-471A-A631-7CE5A4A1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dcterms:created xsi:type="dcterms:W3CDTF">2025-09-30T06:21:00Z</dcterms:created>
  <dcterms:modified xsi:type="dcterms:W3CDTF">2025-09-30T06:21:00Z</dcterms:modified>
</cp:coreProperties>
</file>